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B8" w:rsidRDefault="009432B8" w:rsidP="009432B8">
      <w:pPr>
        <w:spacing w:after="0" w:line="240" w:lineRule="auto"/>
        <w:ind w:left="6521"/>
        <w:jc w:val="center"/>
        <w:rPr>
          <w:color w:val="000000"/>
          <w:sz w:val="28"/>
          <w:szCs w:val="28"/>
          <w:lang w:val="kk-KZ"/>
        </w:rPr>
      </w:pPr>
      <w:r w:rsidRPr="00DF2612">
        <w:rPr>
          <w:color w:val="000000"/>
          <w:sz w:val="28"/>
          <w:szCs w:val="28"/>
          <w:lang w:val="kk-KZ"/>
        </w:rPr>
        <w:t>«Қосылған құн салығын</w:t>
      </w:r>
      <w:r>
        <w:rPr>
          <w:sz w:val="28"/>
          <w:szCs w:val="28"/>
          <w:lang w:val="kk-KZ"/>
        </w:rPr>
        <w:br/>
      </w:r>
      <w:r w:rsidRPr="00DF2612">
        <w:rPr>
          <w:color w:val="000000"/>
          <w:sz w:val="28"/>
          <w:szCs w:val="28"/>
          <w:lang w:val="kk-KZ"/>
        </w:rPr>
        <w:t>төлеушілерді тіркеу есебі»</w:t>
      </w:r>
      <w:r>
        <w:rPr>
          <w:sz w:val="28"/>
          <w:szCs w:val="28"/>
          <w:lang w:val="kk-KZ"/>
        </w:rPr>
        <w:br/>
      </w:r>
      <w:r w:rsidRPr="00DF2612">
        <w:rPr>
          <w:color w:val="000000"/>
          <w:sz w:val="28"/>
          <w:szCs w:val="28"/>
          <w:lang w:val="kk-KZ"/>
        </w:rPr>
        <w:t>мемлекеттік көрсетілетін қызмет</w:t>
      </w:r>
      <w:r>
        <w:rPr>
          <w:sz w:val="28"/>
          <w:szCs w:val="28"/>
          <w:lang w:val="kk-KZ"/>
        </w:rPr>
        <w:br/>
      </w:r>
      <w:r w:rsidRPr="00DF2612">
        <w:rPr>
          <w:color w:val="000000"/>
          <w:sz w:val="28"/>
          <w:szCs w:val="28"/>
          <w:lang w:val="kk-KZ"/>
        </w:rPr>
        <w:t>қағидасына</w:t>
      </w:r>
      <w:r>
        <w:rPr>
          <w:sz w:val="28"/>
          <w:szCs w:val="28"/>
          <w:lang w:val="kk-KZ"/>
        </w:rPr>
        <w:br/>
      </w:r>
      <w:r w:rsidRPr="00DF2612">
        <w:rPr>
          <w:color w:val="000000"/>
          <w:sz w:val="28"/>
          <w:szCs w:val="28"/>
          <w:lang w:val="kk-KZ"/>
        </w:rPr>
        <w:t>1-қосымша</w:t>
      </w:r>
    </w:p>
    <w:p w:rsidR="009432B8" w:rsidRDefault="009432B8" w:rsidP="009432B8">
      <w:pPr>
        <w:spacing w:after="0" w:line="240" w:lineRule="auto"/>
        <w:jc w:val="center"/>
        <w:rPr>
          <w:color w:val="000000"/>
          <w:sz w:val="24"/>
          <w:szCs w:val="24"/>
          <w:lang w:val="kk-KZ"/>
        </w:rPr>
      </w:pPr>
    </w:p>
    <w:p w:rsidR="009432B8" w:rsidRDefault="009432B8" w:rsidP="009432B8">
      <w:pPr>
        <w:spacing w:after="0" w:line="240" w:lineRule="auto"/>
        <w:jc w:val="center"/>
        <w:rPr>
          <w:color w:val="000000"/>
          <w:sz w:val="24"/>
          <w:szCs w:val="24"/>
          <w:lang w:val="kk-KZ"/>
        </w:rPr>
      </w:pPr>
      <w:r w:rsidRPr="007A3B18">
        <w:rPr>
          <w:color w:val="000000"/>
          <w:sz w:val="24"/>
          <w:szCs w:val="24"/>
          <w:lang w:val="kk-KZ"/>
        </w:rPr>
        <w:t>Мемлекетт</w:t>
      </w:r>
      <w:r>
        <w:rPr>
          <w:color w:val="000000"/>
          <w:sz w:val="24"/>
          <w:szCs w:val="24"/>
          <w:lang w:val="kk-KZ"/>
        </w:rPr>
        <w:t>ік қызмет көрсетуге қойылатын негізгі талаптардың тізбесі</w:t>
      </w:r>
    </w:p>
    <w:p w:rsidR="009432B8" w:rsidRDefault="009432B8" w:rsidP="009432B8">
      <w:pPr>
        <w:spacing w:after="0"/>
        <w:jc w:val="both"/>
        <w:rPr>
          <w:lang w:val="kk-KZ"/>
        </w:rPr>
      </w:pPr>
    </w:p>
    <w:tbl>
      <w:tblPr>
        <w:tblW w:w="10065" w:type="dxa"/>
        <w:tblCellSpacing w:w="0" w:type="dxa"/>
        <w:tblInd w:w="-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1"/>
        <w:gridCol w:w="3416"/>
        <w:gridCol w:w="5798"/>
      </w:tblGrid>
      <w:tr w:rsidR="009432B8" w:rsidRPr="007E4EEE" w:rsidTr="00B42853">
        <w:trPr>
          <w:trHeight w:val="30"/>
          <w:tblCellSpacing w:w="0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Pr="00AC76CB">
              <w:rPr>
                <w:color w:val="000000"/>
                <w:sz w:val="24"/>
                <w:szCs w:val="24"/>
                <w:lang w:val="kk-KZ"/>
              </w:rPr>
              <w:t>Қосылған құн салығын төлеушілерді тіркеу есебі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Pr="00AC76CB">
              <w:rPr>
                <w:color w:val="000000"/>
                <w:sz w:val="24"/>
                <w:szCs w:val="24"/>
                <w:lang w:val="kk-KZ"/>
              </w:rPr>
              <w:t xml:space="preserve"> мемлекеттік қызмет көрсетуге қойылатын негізгі талаптар тізбесі</w:t>
            </w:r>
          </w:p>
        </w:tc>
      </w:tr>
      <w:tr w:rsidR="009432B8" w:rsidTr="00B42853">
        <w:trPr>
          <w:trHeight w:val="30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AC76CB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 w:right="129" w:firstLine="365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Қаржы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министрлігі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кірістер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комитетінің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аудандар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қалалар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қалалардағы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аудандар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арнайы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экономикалық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аймақтар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аумағындағы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аумақтық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органдары</w:t>
            </w:r>
            <w:proofErr w:type="spellEnd"/>
            <w:r w:rsidRPr="00AC76CB">
              <w:rPr>
                <w:color w:val="000000"/>
                <w:sz w:val="24"/>
                <w:szCs w:val="24"/>
                <w:lang w:val="kk-KZ"/>
              </w:rPr>
              <w:t xml:space="preserve"> (бұдан әрі – көрсетілетін қызметті беруші).</w:t>
            </w:r>
          </w:p>
        </w:tc>
      </w:tr>
      <w:tr w:rsidR="009432B8" w:rsidTr="00B42853">
        <w:trPr>
          <w:trHeight w:val="30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AC76CB">
              <w:rPr>
                <w:bCs/>
                <w:sz w:val="24"/>
                <w:szCs w:val="24"/>
              </w:rPr>
              <w:t>Мемлекеттік</w:t>
            </w:r>
            <w:proofErr w:type="spellEnd"/>
            <w:r w:rsidRPr="00AC76C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bCs/>
                <w:sz w:val="24"/>
                <w:szCs w:val="24"/>
              </w:rPr>
              <w:t>қызмет</w:t>
            </w:r>
            <w:proofErr w:type="spellEnd"/>
            <w:r w:rsidRPr="00AC76CB">
              <w:rPr>
                <w:bCs/>
                <w:sz w:val="24"/>
                <w:szCs w:val="24"/>
                <w:lang w:val="kk-KZ"/>
              </w:rPr>
              <w:t>ті</w:t>
            </w:r>
            <w:r w:rsidRPr="00AC76C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bCs/>
                <w:sz w:val="24"/>
                <w:szCs w:val="24"/>
              </w:rPr>
              <w:t>көрсету</w:t>
            </w:r>
            <w:proofErr w:type="spellEnd"/>
            <w:r w:rsidRPr="00AC76C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bCs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0" w:line="240" w:lineRule="auto"/>
              <w:ind w:left="23" w:right="129" w:firstLine="365"/>
              <w:rPr>
                <w:sz w:val="24"/>
                <w:szCs w:val="24"/>
                <w:lang w:val="kk-KZ"/>
              </w:rPr>
            </w:pPr>
            <w:r w:rsidRPr="00AC76CB">
              <w:rPr>
                <w:sz w:val="24"/>
                <w:szCs w:val="24"/>
                <w:lang w:val="kk-KZ"/>
              </w:rPr>
              <w:t xml:space="preserve">1) </w:t>
            </w:r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көрсетілетін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қызметті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беруші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r w:rsidRPr="00AC76CB">
              <w:rPr>
                <w:sz w:val="24"/>
                <w:szCs w:val="24"/>
                <w:lang w:val="kk-KZ"/>
              </w:rPr>
              <w:t xml:space="preserve">арқылы; </w:t>
            </w:r>
          </w:p>
          <w:p w:rsidR="009432B8" w:rsidRDefault="009432B8" w:rsidP="00B42853">
            <w:pPr>
              <w:spacing w:after="0" w:line="240" w:lineRule="auto"/>
              <w:ind w:left="20" w:right="129" w:firstLine="365"/>
              <w:jc w:val="both"/>
              <w:rPr>
                <w:sz w:val="24"/>
                <w:szCs w:val="24"/>
              </w:rPr>
            </w:pPr>
            <w:r w:rsidRPr="00AC76CB">
              <w:rPr>
                <w:sz w:val="24"/>
                <w:szCs w:val="24"/>
                <w:lang w:val="kk-KZ"/>
              </w:rPr>
              <w:t xml:space="preserve">2) www.egov.kz </w:t>
            </w:r>
            <w:r>
              <w:rPr>
                <w:sz w:val="24"/>
                <w:szCs w:val="24"/>
                <w:lang w:val="kk-KZ"/>
              </w:rPr>
              <w:t>«</w:t>
            </w:r>
            <w:r w:rsidRPr="00AC76CB">
              <w:rPr>
                <w:sz w:val="24"/>
                <w:szCs w:val="24"/>
                <w:lang w:val="kk-KZ"/>
              </w:rPr>
              <w:t>электрондық үкімет</w:t>
            </w:r>
            <w:r>
              <w:rPr>
                <w:sz w:val="24"/>
                <w:szCs w:val="24"/>
                <w:lang w:val="kk-KZ"/>
              </w:rPr>
              <w:t>»</w:t>
            </w:r>
            <w:r w:rsidRPr="00AC76CB">
              <w:rPr>
                <w:sz w:val="24"/>
                <w:szCs w:val="24"/>
                <w:lang w:val="kk-KZ"/>
              </w:rPr>
              <w:t xml:space="preserve"> веб-порталы (бұдан әрі – портал) арқылы.</w:t>
            </w:r>
          </w:p>
        </w:tc>
      </w:tr>
      <w:tr w:rsidR="009432B8" w:rsidTr="00B42853">
        <w:trPr>
          <w:trHeight w:val="30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AC76CB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0" w:line="240" w:lineRule="auto"/>
              <w:ind w:right="129" w:firstLine="365"/>
              <w:jc w:val="both"/>
              <w:rPr>
                <w:sz w:val="24"/>
                <w:szCs w:val="24"/>
              </w:rPr>
            </w:pPr>
            <w:r w:rsidRPr="00AC76CB">
              <w:rPr>
                <w:sz w:val="24"/>
                <w:szCs w:val="24"/>
              </w:rPr>
              <w:t xml:space="preserve">1) </w:t>
            </w:r>
            <w:proofErr w:type="spellStart"/>
            <w:r w:rsidRPr="00AC76CB">
              <w:rPr>
                <w:sz w:val="24"/>
                <w:szCs w:val="24"/>
              </w:rPr>
              <w:t>қосылған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құн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салығы</w:t>
            </w:r>
            <w:proofErr w:type="spellEnd"/>
            <w:r w:rsidRPr="00AC76CB">
              <w:rPr>
                <w:sz w:val="24"/>
                <w:szCs w:val="24"/>
              </w:rPr>
              <w:t xml:space="preserve"> (</w:t>
            </w:r>
            <w:proofErr w:type="spellStart"/>
            <w:r w:rsidRPr="00AC76CB">
              <w:rPr>
                <w:sz w:val="24"/>
                <w:szCs w:val="24"/>
              </w:rPr>
              <w:t>бұдан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әрі</w:t>
            </w:r>
            <w:proofErr w:type="spellEnd"/>
            <w:r w:rsidRPr="00AC76CB">
              <w:rPr>
                <w:sz w:val="24"/>
                <w:szCs w:val="24"/>
              </w:rPr>
              <w:t xml:space="preserve"> – ҚҚС) </w:t>
            </w:r>
            <w:proofErr w:type="spellStart"/>
            <w:r w:rsidRPr="00AC76CB">
              <w:rPr>
                <w:sz w:val="24"/>
                <w:szCs w:val="24"/>
              </w:rPr>
              <w:t>бойынша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тіркеу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есебіне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қою</w:t>
            </w:r>
            <w:proofErr w:type="spellEnd"/>
            <w:r w:rsidRPr="00AC76CB">
              <w:rPr>
                <w:sz w:val="24"/>
                <w:szCs w:val="24"/>
              </w:rPr>
              <w:t>:</w:t>
            </w:r>
          </w:p>
          <w:p w:rsidR="009432B8" w:rsidRDefault="009432B8" w:rsidP="00B42853">
            <w:pPr>
              <w:spacing w:after="0" w:line="240" w:lineRule="auto"/>
              <w:ind w:right="129" w:firstLine="365"/>
              <w:jc w:val="both"/>
              <w:rPr>
                <w:sz w:val="24"/>
                <w:szCs w:val="24"/>
              </w:rPr>
            </w:pPr>
            <w:r w:rsidRPr="00AC76CB">
              <w:rPr>
                <w:sz w:val="24"/>
                <w:szCs w:val="24"/>
              </w:rPr>
              <w:t xml:space="preserve">ҚҚС </w:t>
            </w:r>
            <w:proofErr w:type="spellStart"/>
            <w:r w:rsidRPr="00AC76CB">
              <w:rPr>
                <w:sz w:val="24"/>
                <w:szCs w:val="24"/>
              </w:rPr>
              <w:t>бойынша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тіркеу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есебіне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қою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туралы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салықтық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өтінішті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келу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тәртібімен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қағаз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жеткізгіште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немесе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электрондық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нысанда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берген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тұлғалар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үшін</w:t>
            </w:r>
            <w:proofErr w:type="spellEnd"/>
            <w:r w:rsidRPr="00AC76CB">
              <w:rPr>
                <w:sz w:val="24"/>
                <w:szCs w:val="24"/>
                <w:lang w:val="kk-KZ"/>
              </w:rPr>
              <w:t xml:space="preserve"> </w:t>
            </w:r>
            <w:r w:rsidRPr="00AC76CB">
              <w:rPr>
                <w:sz w:val="24"/>
                <w:szCs w:val="24"/>
              </w:rPr>
              <w:t xml:space="preserve">– ҚҚС </w:t>
            </w:r>
            <w:proofErr w:type="spellStart"/>
            <w:r w:rsidRPr="00AC76CB">
              <w:rPr>
                <w:sz w:val="24"/>
                <w:szCs w:val="24"/>
              </w:rPr>
              <w:t>бойынша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тіркеу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есебіне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қою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үшін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салықтық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өтініш</w:t>
            </w:r>
            <w:proofErr w:type="spellEnd"/>
            <w:r w:rsidRPr="00AC76CB">
              <w:rPr>
                <w:sz w:val="24"/>
                <w:szCs w:val="24"/>
                <w:lang w:val="kk-KZ"/>
              </w:rPr>
              <w:t>ті</w:t>
            </w:r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берген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күннен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бастап</w:t>
            </w:r>
            <w:proofErr w:type="spellEnd"/>
            <w:r w:rsidRPr="00AC76CB">
              <w:rPr>
                <w:sz w:val="24"/>
                <w:szCs w:val="24"/>
              </w:rPr>
              <w:t>;</w:t>
            </w:r>
          </w:p>
          <w:p w:rsidR="009432B8" w:rsidRDefault="009432B8" w:rsidP="00B42853">
            <w:pPr>
              <w:spacing w:after="0" w:line="240" w:lineRule="auto"/>
              <w:ind w:right="129" w:firstLine="365"/>
              <w:jc w:val="both"/>
              <w:rPr>
                <w:sz w:val="24"/>
                <w:szCs w:val="24"/>
              </w:rPr>
            </w:pPr>
            <w:proofErr w:type="spellStart"/>
            <w:r w:rsidRPr="00AC76CB">
              <w:rPr>
                <w:sz w:val="24"/>
                <w:szCs w:val="24"/>
              </w:rPr>
              <w:t>жаңа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тіркелген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Қазақстан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Республикасының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резидент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заңды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тұлғалары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үшін</w:t>
            </w:r>
            <w:proofErr w:type="spellEnd"/>
            <w:r w:rsidRPr="00AC76CB">
              <w:rPr>
                <w:sz w:val="24"/>
                <w:szCs w:val="24"/>
              </w:rPr>
              <w:t xml:space="preserve"> –</w:t>
            </w:r>
            <w:r w:rsidRPr="00AC76C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Бизнес-сәйкестендіру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нөмірлерінің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ұлттық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тізілімінде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мемлекеттік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тіркелген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күннен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бастап</w:t>
            </w:r>
            <w:proofErr w:type="spellEnd"/>
            <w:r w:rsidRPr="00AC76CB">
              <w:rPr>
                <w:sz w:val="24"/>
                <w:szCs w:val="24"/>
                <w:lang w:val="kk-KZ"/>
              </w:rPr>
              <w:t xml:space="preserve"> </w:t>
            </w:r>
            <w:r w:rsidRPr="00AC76CB">
              <w:rPr>
                <w:sz w:val="24"/>
                <w:szCs w:val="24"/>
              </w:rPr>
              <w:t>–</w:t>
            </w:r>
            <w:r w:rsidRPr="00AC76CB">
              <w:rPr>
                <w:sz w:val="24"/>
                <w:szCs w:val="24"/>
                <w:lang w:val="kk-KZ"/>
              </w:rPr>
              <w:t xml:space="preserve"> </w:t>
            </w:r>
            <w:r w:rsidRPr="00AC76CB">
              <w:rPr>
                <w:sz w:val="24"/>
                <w:szCs w:val="24"/>
              </w:rPr>
              <w:t>1 (</w:t>
            </w:r>
            <w:proofErr w:type="spellStart"/>
            <w:r w:rsidRPr="00AC76CB">
              <w:rPr>
                <w:sz w:val="24"/>
                <w:szCs w:val="24"/>
              </w:rPr>
              <w:t>бір</w:t>
            </w:r>
            <w:proofErr w:type="spellEnd"/>
            <w:r w:rsidRPr="00AC76CB">
              <w:rPr>
                <w:sz w:val="24"/>
                <w:szCs w:val="24"/>
              </w:rPr>
              <w:t xml:space="preserve">) </w:t>
            </w:r>
            <w:proofErr w:type="spellStart"/>
            <w:r w:rsidRPr="00AC76CB">
              <w:rPr>
                <w:sz w:val="24"/>
                <w:szCs w:val="24"/>
              </w:rPr>
              <w:t>жұмыс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күні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ішінде</w:t>
            </w:r>
            <w:proofErr w:type="spellEnd"/>
            <w:r w:rsidRPr="00AC76CB">
              <w:rPr>
                <w:sz w:val="24"/>
                <w:szCs w:val="24"/>
              </w:rPr>
              <w:t>;</w:t>
            </w:r>
          </w:p>
          <w:p w:rsidR="009432B8" w:rsidRDefault="009432B8" w:rsidP="00B42853">
            <w:pPr>
              <w:spacing w:after="0" w:line="240" w:lineRule="auto"/>
              <w:ind w:right="129" w:firstLine="365"/>
              <w:jc w:val="both"/>
              <w:rPr>
                <w:sz w:val="24"/>
                <w:szCs w:val="24"/>
              </w:rPr>
            </w:pPr>
            <w:r w:rsidRPr="00AC76CB">
              <w:rPr>
                <w:sz w:val="24"/>
                <w:szCs w:val="24"/>
              </w:rPr>
              <w:t xml:space="preserve">2) ҚҚС </w:t>
            </w:r>
            <w:proofErr w:type="spellStart"/>
            <w:r w:rsidRPr="00AC76CB">
              <w:rPr>
                <w:sz w:val="24"/>
                <w:szCs w:val="24"/>
              </w:rPr>
              <w:t>бойынша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тіркеу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есебіне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қою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туралы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куәлігін</w:t>
            </w:r>
            <w:proofErr w:type="spellEnd"/>
            <w:r w:rsidRPr="00AC76CB">
              <w:rPr>
                <w:sz w:val="24"/>
                <w:szCs w:val="24"/>
              </w:rPr>
              <w:t xml:space="preserve"> (</w:t>
            </w:r>
            <w:proofErr w:type="spellStart"/>
            <w:r w:rsidRPr="00AC76CB">
              <w:rPr>
                <w:sz w:val="24"/>
                <w:szCs w:val="24"/>
              </w:rPr>
              <w:t>бұдан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әрі</w:t>
            </w:r>
            <w:proofErr w:type="spellEnd"/>
            <w:r w:rsidRPr="00AC76CB">
              <w:rPr>
                <w:sz w:val="24"/>
                <w:szCs w:val="24"/>
              </w:rPr>
              <w:t xml:space="preserve"> – ҚҚС </w:t>
            </w:r>
            <w:proofErr w:type="spellStart"/>
            <w:r w:rsidRPr="00AC76CB">
              <w:rPr>
                <w:sz w:val="24"/>
                <w:szCs w:val="24"/>
              </w:rPr>
              <w:t>куәлігі</w:t>
            </w:r>
            <w:proofErr w:type="spellEnd"/>
            <w:r w:rsidRPr="00AC76CB">
              <w:rPr>
                <w:sz w:val="24"/>
                <w:szCs w:val="24"/>
              </w:rPr>
              <w:t>)</w:t>
            </w:r>
            <w:r w:rsidRPr="00AC76C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ауыстыру</w:t>
            </w:r>
            <w:proofErr w:type="spellEnd"/>
            <w:r w:rsidRPr="00AC76CB">
              <w:rPr>
                <w:sz w:val="24"/>
                <w:szCs w:val="24"/>
              </w:rPr>
              <w:t xml:space="preserve"> – </w:t>
            </w:r>
            <w:r w:rsidRPr="00AC76CB">
              <w:rPr>
                <w:sz w:val="24"/>
                <w:szCs w:val="24"/>
                <w:lang w:val="kk-KZ"/>
              </w:rPr>
              <w:t>2</w:t>
            </w:r>
            <w:r w:rsidRPr="00AC76CB">
              <w:rPr>
                <w:sz w:val="24"/>
                <w:szCs w:val="24"/>
              </w:rPr>
              <w:t xml:space="preserve"> (</w:t>
            </w:r>
            <w:proofErr w:type="spellStart"/>
            <w:r w:rsidRPr="00AC76CB">
              <w:rPr>
                <w:sz w:val="24"/>
                <w:szCs w:val="24"/>
              </w:rPr>
              <w:t>үш</w:t>
            </w:r>
            <w:proofErr w:type="spellEnd"/>
            <w:r w:rsidRPr="00AC76CB">
              <w:rPr>
                <w:sz w:val="24"/>
                <w:szCs w:val="24"/>
              </w:rPr>
              <w:t xml:space="preserve">) </w:t>
            </w:r>
            <w:proofErr w:type="spellStart"/>
            <w:r w:rsidRPr="00AC76CB">
              <w:rPr>
                <w:sz w:val="24"/>
                <w:szCs w:val="24"/>
              </w:rPr>
              <w:t>жұмыс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күні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ішінде</w:t>
            </w:r>
            <w:proofErr w:type="spellEnd"/>
            <w:r w:rsidRPr="00AC76CB">
              <w:rPr>
                <w:sz w:val="24"/>
                <w:szCs w:val="24"/>
              </w:rPr>
              <w:t>;</w:t>
            </w:r>
          </w:p>
          <w:p w:rsidR="009432B8" w:rsidRDefault="009432B8" w:rsidP="00B42853">
            <w:pPr>
              <w:spacing w:after="0" w:line="240" w:lineRule="auto"/>
              <w:ind w:right="129" w:firstLine="365"/>
              <w:jc w:val="both"/>
              <w:rPr>
                <w:sz w:val="24"/>
                <w:szCs w:val="24"/>
              </w:rPr>
            </w:pPr>
            <w:r w:rsidRPr="00AC76CB">
              <w:rPr>
                <w:sz w:val="24"/>
                <w:szCs w:val="24"/>
              </w:rPr>
              <w:t xml:space="preserve">3) ҚҚС </w:t>
            </w:r>
            <w:proofErr w:type="spellStart"/>
            <w:r w:rsidRPr="00AC76CB">
              <w:rPr>
                <w:sz w:val="24"/>
                <w:szCs w:val="24"/>
              </w:rPr>
              <w:t>бойынша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тіркеу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есебінен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шығару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не</w:t>
            </w:r>
            <w:proofErr w:type="spellEnd"/>
            <w:r w:rsidRPr="00AC76CB">
              <w:rPr>
                <w:sz w:val="24"/>
                <w:szCs w:val="24"/>
              </w:rPr>
              <w:t xml:space="preserve"> ҚҚС </w:t>
            </w:r>
            <w:proofErr w:type="spellStart"/>
            <w:r w:rsidRPr="00AC76CB">
              <w:rPr>
                <w:sz w:val="24"/>
                <w:szCs w:val="24"/>
              </w:rPr>
              <w:t>бойынша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тіркеу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есебінен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шығарудан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r w:rsidRPr="00AC76CB">
              <w:rPr>
                <w:sz w:val="24"/>
                <w:szCs w:val="24"/>
                <w:lang w:val="kk-KZ"/>
              </w:rPr>
              <w:t xml:space="preserve">уәжделген </w:t>
            </w:r>
            <w:proofErr w:type="spellStart"/>
            <w:r w:rsidRPr="00AC76CB">
              <w:rPr>
                <w:sz w:val="24"/>
                <w:szCs w:val="24"/>
              </w:rPr>
              <w:t>бас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тарту</w:t>
            </w:r>
            <w:proofErr w:type="spellEnd"/>
            <w:r w:rsidRPr="00AC76CB">
              <w:rPr>
                <w:sz w:val="24"/>
                <w:szCs w:val="24"/>
              </w:rPr>
              <w:t xml:space="preserve"> – </w:t>
            </w:r>
            <w:proofErr w:type="spellStart"/>
            <w:r w:rsidRPr="00AC76CB">
              <w:rPr>
                <w:sz w:val="24"/>
                <w:szCs w:val="24"/>
              </w:rPr>
              <w:t>салықтық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өтініш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табыс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етілген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күннен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бастап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r w:rsidRPr="00AC76CB">
              <w:rPr>
                <w:sz w:val="24"/>
                <w:szCs w:val="24"/>
                <w:lang w:val="kk-KZ"/>
              </w:rPr>
              <w:t>2</w:t>
            </w:r>
            <w:r w:rsidRPr="00AC76CB">
              <w:rPr>
                <w:sz w:val="24"/>
                <w:szCs w:val="24"/>
              </w:rPr>
              <w:t xml:space="preserve"> (</w:t>
            </w:r>
            <w:r w:rsidRPr="00AC76CB">
              <w:rPr>
                <w:sz w:val="24"/>
                <w:szCs w:val="24"/>
                <w:lang w:val="kk-KZ"/>
              </w:rPr>
              <w:t>екі</w:t>
            </w:r>
            <w:r w:rsidRPr="00AC76CB">
              <w:rPr>
                <w:sz w:val="24"/>
                <w:szCs w:val="24"/>
              </w:rPr>
              <w:t xml:space="preserve">) </w:t>
            </w:r>
            <w:proofErr w:type="spellStart"/>
            <w:r w:rsidRPr="00AC76CB">
              <w:rPr>
                <w:sz w:val="24"/>
                <w:szCs w:val="24"/>
              </w:rPr>
              <w:t>жұмыс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күні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ішінде</w:t>
            </w:r>
            <w:proofErr w:type="spellEnd"/>
            <w:r w:rsidRPr="00AC76CB">
              <w:rPr>
                <w:sz w:val="24"/>
                <w:szCs w:val="24"/>
                <w:lang w:val="kk-KZ"/>
              </w:rPr>
              <w:t>.</w:t>
            </w:r>
          </w:p>
        </w:tc>
      </w:tr>
      <w:tr w:rsidR="009432B8" w:rsidTr="00B42853">
        <w:trPr>
          <w:trHeight w:val="30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AC76CB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 w:right="129" w:firstLine="365"/>
              <w:jc w:val="both"/>
              <w:rPr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  <w:lang w:val="kk-KZ"/>
              </w:rPr>
              <w:t>Э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лектрондық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толық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автоматтандырылған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)/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қағаз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түрінде</w:t>
            </w:r>
            <w:proofErr w:type="spellEnd"/>
            <w:r w:rsidRPr="00AC76CB">
              <w:rPr>
                <w:color w:val="000000"/>
                <w:sz w:val="24"/>
                <w:szCs w:val="24"/>
                <w:lang w:val="kk-KZ"/>
              </w:rPr>
              <w:t xml:space="preserve">/ </w:t>
            </w:r>
            <w:r w:rsidRPr="00AC76CB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C76CB">
              <w:rPr>
                <w:color w:val="000000"/>
                <w:sz w:val="24"/>
                <w:szCs w:val="24"/>
                <w:lang w:val="kk-KZ"/>
              </w:rPr>
              <w:t>бір өтініш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AC76CB">
              <w:rPr>
                <w:color w:val="000000"/>
                <w:sz w:val="24"/>
                <w:szCs w:val="24"/>
                <w:lang w:val="kk-KZ"/>
              </w:rPr>
              <w:t xml:space="preserve"> қағидаты бойынша көрсетіледі.</w:t>
            </w:r>
          </w:p>
        </w:tc>
      </w:tr>
      <w:tr w:rsidR="009432B8" w:rsidTr="00B42853">
        <w:trPr>
          <w:trHeight w:val="30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AC76CB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 w:right="129" w:firstLine="365"/>
              <w:jc w:val="both"/>
              <w:rPr>
                <w:color w:val="000000"/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 xml:space="preserve">1) ҚҚС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есебіне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қою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>;</w:t>
            </w:r>
          </w:p>
          <w:p w:rsidR="009432B8" w:rsidRDefault="009432B8" w:rsidP="00B42853">
            <w:pPr>
              <w:spacing w:after="20" w:line="240" w:lineRule="auto"/>
              <w:ind w:left="20" w:right="129" w:firstLine="365"/>
              <w:jc w:val="both"/>
              <w:rPr>
                <w:color w:val="000000"/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 xml:space="preserve">2) ҚҚС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куәлігін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ауыстыру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>;</w:t>
            </w:r>
          </w:p>
          <w:p w:rsidR="009432B8" w:rsidRDefault="009432B8" w:rsidP="00B42853">
            <w:pPr>
              <w:spacing w:after="20" w:line="240" w:lineRule="auto"/>
              <w:ind w:left="20" w:right="129" w:firstLine="365"/>
              <w:jc w:val="both"/>
              <w:rPr>
                <w:color w:val="000000"/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 xml:space="preserve">3) ҚҚС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есебінен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шығару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>;</w:t>
            </w:r>
          </w:p>
          <w:p w:rsidR="009432B8" w:rsidRDefault="009432B8" w:rsidP="00B42853">
            <w:pPr>
              <w:spacing w:after="20" w:line="240" w:lineRule="auto"/>
              <w:ind w:left="20" w:right="129" w:firstLine="365"/>
              <w:jc w:val="both"/>
              <w:rPr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Тізбенің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9-тармағында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жағдайларда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негіздемелер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ҚҚС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есебінен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шығарудан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уәжделген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жауабы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>.</w:t>
            </w:r>
          </w:p>
        </w:tc>
      </w:tr>
      <w:tr w:rsidR="009432B8" w:rsidTr="00B42853">
        <w:trPr>
          <w:trHeight w:val="30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алынатын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ақы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мөлшері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заңдарымеп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ақыны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әдістері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 w:right="129" w:firstLine="365"/>
              <w:jc w:val="both"/>
              <w:rPr>
                <w:sz w:val="24"/>
                <w:szCs w:val="24"/>
              </w:rPr>
            </w:pPr>
            <w:proofErr w:type="spellStart"/>
            <w:r w:rsidRPr="00AC76CB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тегін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негізде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көрсетіледі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>.</w:t>
            </w:r>
          </w:p>
        </w:tc>
      </w:tr>
      <w:tr w:rsidR="009432B8" w:rsidRPr="007E4EEE" w:rsidTr="00B42853">
        <w:trPr>
          <w:trHeight w:val="30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AC76CB">
              <w:rPr>
                <w:sz w:val="24"/>
                <w:szCs w:val="24"/>
                <w:lang w:val="kk-KZ"/>
              </w:rPr>
              <w:t>Көрсетілетін қызметті берушінің,  Мемлекеттік корпорацияның және ақпарат объектілерінің жұмыс кестесі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tabs>
                <w:tab w:val="left" w:pos="1859"/>
              </w:tabs>
              <w:spacing w:after="0" w:line="240" w:lineRule="auto"/>
              <w:ind w:right="129" w:firstLine="36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Pr="00AC76CB">
              <w:rPr>
                <w:sz w:val="24"/>
                <w:szCs w:val="24"/>
                <w:lang w:val="kk-KZ"/>
              </w:rPr>
              <w:t xml:space="preserve">) көрсетілетін қызметті беруші – Қазақстан Республикасының Еңбек кодексіне </w:t>
            </w:r>
            <w:r w:rsidRPr="00AC76CB">
              <w:rPr>
                <w:color w:val="000000" w:themeColor="text1"/>
                <w:sz w:val="24"/>
                <w:szCs w:val="24"/>
                <w:lang w:val="kk-KZ"/>
              </w:rPr>
              <w:t xml:space="preserve">(бұдан әрі – ҚР Еңбек кодексі)  және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«</w:t>
            </w:r>
            <w:r w:rsidRPr="00AC76CB">
              <w:rPr>
                <w:color w:val="000000" w:themeColor="text1"/>
                <w:sz w:val="24"/>
                <w:szCs w:val="24"/>
                <w:lang w:val="kk-KZ"/>
              </w:rPr>
              <w:t>Қазақстан Республикасындағы мерекелер туралы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»</w:t>
            </w:r>
            <w:r w:rsidRPr="00AC76CB">
              <w:rPr>
                <w:color w:val="000000" w:themeColor="text1"/>
                <w:sz w:val="24"/>
                <w:szCs w:val="24"/>
                <w:lang w:val="kk-KZ"/>
              </w:rPr>
              <w:t xml:space="preserve"> Қазақстан Республикасының Заңына (бұдан әрі – ҚР мерекелер туралы Заңы)</w:t>
            </w:r>
            <w:r w:rsidRPr="00AC76CB">
              <w:rPr>
                <w:sz w:val="24"/>
                <w:szCs w:val="24"/>
                <w:lang w:val="kk-KZ"/>
              </w:rPr>
              <w:t xml:space="preserve"> сәйкес демалыс және мерекелік күндерден басқа, дүйсенбіден бастап жұмаға дейін, 13.00-ден 14.30-ға дейінгі түскі үзіліспен, сағат 9.00-ден 18.30-ға дейін.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C76CB">
              <w:rPr>
                <w:sz w:val="24"/>
                <w:szCs w:val="24"/>
                <w:lang w:val="kk-KZ"/>
              </w:rPr>
              <w:t>Мемлекеттік көрсетілетін қызмет кезекпен көрсетіледі, алдын ала жазылу талап етілмейді, жеделдетілген қызмет көрсету көзделмеген;</w:t>
            </w:r>
          </w:p>
          <w:p w:rsidR="009432B8" w:rsidRDefault="009432B8" w:rsidP="00B42853">
            <w:pPr>
              <w:tabs>
                <w:tab w:val="left" w:pos="1859"/>
              </w:tabs>
              <w:spacing w:after="0" w:line="240" w:lineRule="auto"/>
              <w:ind w:right="129" w:firstLine="365"/>
              <w:jc w:val="both"/>
              <w:rPr>
                <w:sz w:val="24"/>
                <w:szCs w:val="24"/>
                <w:lang w:val="kk-KZ"/>
              </w:rPr>
            </w:pPr>
            <w:r w:rsidRPr="00AC76CB">
              <w:rPr>
                <w:sz w:val="24"/>
                <w:szCs w:val="24"/>
                <w:lang w:val="kk-KZ"/>
              </w:rPr>
              <w:t xml:space="preserve">2) портал – жөндеу жұмыстарын жүргізуге байланысты техникалық үзілістерді қоспағанда, тәулік бойы (көрсетілетін қызметті алушы ҚР Еңбек кодексіне </w:t>
            </w:r>
            <w:r w:rsidRPr="00AC76CB">
              <w:rPr>
                <w:color w:val="000000" w:themeColor="text1"/>
                <w:sz w:val="24"/>
                <w:szCs w:val="24"/>
                <w:lang w:val="kk-KZ"/>
              </w:rPr>
              <w:t xml:space="preserve"> ҚР мерекелер туралы Заңына</w:t>
            </w:r>
            <w:r w:rsidRPr="00AC76CB">
              <w:rPr>
                <w:sz w:val="24"/>
                <w:szCs w:val="24"/>
                <w:lang w:val="kk-KZ"/>
              </w:rPr>
              <w:t xml:space="preserve">   сәйкес жұмыс уақыты аяқталғаннан кейін, демалыс және мереке күндері жүгінген кезде өтініштерді қабылдау және мемлекеттік қызмет көрсету нәтижелерін беру келесі жұмыс күні жүзеге асырылады).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C76CB">
              <w:rPr>
                <w:sz w:val="24"/>
                <w:szCs w:val="24"/>
                <w:lang w:val="kk-KZ"/>
              </w:rPr>
              <w:t>Мемлекеттік қызметті көрсету орындарының мекенжайлары:</w:t>
            </w:r>
            <w:r>
              <w:rPr>
                <w:sz w:val="24"/>
                <w:szCs w:val="24"/>
                <w:lang w:val="kk-KZ"/>
              </w:rPr>
              <w:br/>
            </w:r>
            <w:r w:rsidRPr="00AC76CB">
              <w:rPr>
                <w:sz w:val="24"/>
                <w:szCs w:val="24"/>
                <w:lang w:val="kk-KZ"/>
              </w:rPr>
              <w:t>1) көрсетілетін қызметті берушінің – www.kgd.gov.kz;</w:t>
            </w:r>
            <w:r>
              <w:rPr>
                <w:sz w:val="24"/>
                <w:szCs w:val="24"/>
                <w:lang w:val="kk-KZ"/>
              </w:rPr>
              <w:br/>
            </w:r>
            <w:r w:rsidRPr="00AC76CB">
              <w:rPr>
                <w:sz w:val="24"/>
                <w:szCs w:val="24"/>
                <w:lang w:val="kk-KZ"/>
              </w:rPr>
              <w:t>2) www.egov.kz порталы интернет-ресурстарында орналастырылған.</w:t>
            </w:r>
          </w:p>
        </w:tc>
      </w:tr>
      <w:tr w:rsidR="009432B8" w:rsidRPr="007E4EEE" w:rsidTr="00B42853">
        <w:trPr>
          <w:trHeight w:val="30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32B8" w:rsidRDefault="009432B8" w:rsidP="00B42853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9432B8" w:rsidRDefault="009432B8" w:rsidP="00B42853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C76CB">
              <w:rPr>
                <w:sz w:val="24"/>
                <w:szCs w:val="24"/>
                <w:lang w:val="kk-KZ"/>
              </w:rPr>
              <w:t>Мемлекеттік қызмет көрсету үшін көрсетілетін қызметті алушыдан талап етілетін құжаттар мен мәліметтер тізбесі</w:t>
            </w:r>
          </w:p>
          <w:p w:rsidR="009432B8" w:rsidRDefault="009432B8" w:rsidP="00B42853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32B8" w:rsidRDefault="009432B8" w:rsidP="00B42853">
            <w:pPr>
              <w:tabs>
                <w:tab w:val="left" w:pos="1859"/>
              </w:tabs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  <w:lang w:val="kk-KZ"/>
              </w:rPr>
            </w:pPr>
            <w:r w:rsidRPr="00AC76CB">
              <w:rPr>
                <w:sz w:val="24"/>
                <w:szCs w:val="24"/>
                <w:lang w:val="kk-KZ"/>
              </w:rPr>
              <w:t>Көрсетілетін қызметті алушы (резидент заңды тұлғалар, Қазақстан Республикасындағы қызметін филиалдар, өкілдіктер арқылы жүзеге асыратын резидент еместер, дара кәсіпкерлер) жүгінген кезде:</w:t>
            </w:r>
          </w:p>
          <w:p w:rsidR="009432B8" w:rsidRDefault="009432B8" w:rsidP="00B42853">
            <w:pPr>
              <w:tabs>
                <w:tab w:val="left" w:pos="1859"/>
              </w:tabs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  <w:lang w:val="kk-KZ"/>
              </w:rPr>
            </w:pPr>
            <w:r w:rsidRPr="00AC76CB">
              <w:rPr>
                <w:sz w:val="24"/>
                <w:szCs w:val="24"/>
                <w:lang w:val="kk-KZ"/>
              </w:rPr>
              <w:t>көрсетілетін қызметті берушіге (келу тәртібімен немесе пошта арқылы):</w:t>
            </w:r>
          </w:p>
          <w:p w:rsidR="009432B8" w:rsidRDefault="009432B8" w:rsidP="00B42853">
            <w:pPr>
              <w:tabs>
                <w:tab w:val="left" w:pos="1859"/>
              </w:tabs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  <w:lang w:val="kk-KZ"/>
              </w:rPr>
            </w:pPr>
            <w:r w:rsidRPr="00AC76CB">
              <w:rPr>
                <w:sz w:val="24"/>
                <w:szCs w:val="24"/>
                <w:lang w:val="kk-KZ"/>
              </w:rPr>
              <w:t>1) ҚҚС бойынша тіркеу есебіне қою, ҚҚС куәлігін ауыстыру, ҚҚС бойынша тіркеу есебінен шығару үшін – осы қағиданың 2-қосымшасына сәйкес нысан бойынша салықтық өтініш;</w:t>
            </w:r>
          </w:p>
          <w:p w:rsidR="009432B8" w:rsidRDefault="009432B8" w:rsidP="00B42853">
            <w:pPr>
              <w:tabs>
                <w:tab w:val="left" w:pos="1859"/>
              </w:tabs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  <w:lang w:val="kk-KZ"/>
              </w:rPr>
            </w:pPr>
            <w:r w:rsidRPr="00AC76CB">
              <w:rPr>
                <w:sz w:val="24"/>
                <w:szCs w:val="24"/>
                <w:lang w:val="kk-KZ"/>
              </w:rPr>
              <w:t>2) ҚҚС бойынша тіркеу есебінен шығару үшін – ҚҚС бойынша тарату декларациясы;</w:t>
            </w:r>
          </w:p>
          <w:p w:rsidR="009432B8" w:rsidRDefault="009432B8" w:rsidP="00B42853">
            <w:pPr>
              <w:tabs>
                <w:tab w:val="left" w:pos="1859"/>
              </w:tabs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  <w:lang w:val="kk-KZ"/>
              </w:rPr>
            </w:pPr>
            <w:r w:rsidRPr="00AC76CB">
              <w:rPr>
                <w:sz w:val="24"/>
                <w:szCs w:val="24"/>
                <w:lang w:val="kk-KZ"/>
              </w:rPr>
              <w:t>порталға:</w:t>
            </w:r>
          </w:p>
          <w:p w:rsidR="009432B8" w:rsidRDefault="009432B8" w:rsidP="00B42853">
            <w:pPr>
              <w:tabs>
                <w:tab w:val="left" w:pos="1859"/>
              </w:tabs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  <w:lang w:val="kk-KZ"/>
              </w:rPr>
            </w:pPr>
            <w:r w:rsidRPr="00AC76CB">
              <w:rPr>
                <w:sz w:val="24"/>
                <w:szCs w:val="24"/>
                <w:lang w:val="kk-KZ"/>
              </w:rPr>
              <w:t xml:space="preserve">электрондық құжат нысанындағы осы қағиданың 2-қосымшасына сәйкес нысан бойынша салықтық өтініш немесе Бизнес-сәйкестендіру нөмірлерінің ұлттық тізілімі арқылы </w:t>
            </w:r>
            <w:r>
              <w:rPr>
                <w:sz w:val="24"/>
                <w:szCs w:val="24"/>
                <w:lang w:val="kk-KZ"/>
              </w:rPr>
              <w:t>«</w:t>
            </w:r>
            <w:r w:rsidRPr="00AC76CB">
              <w:rPr>
                <w:sz w:val="24"/>
                <w:szCs w:val="24"/>
                <w:lang w:val="kk-KZ"/>
              </w:rPr>
              <w:t>ҚҚС төлеуші ретінде тіркеу</w:t>
            </w:r>
            <w:r>
              <w:rPr>
                <w:sz w:val="24"/>
                <w:szCs w:val="24"/>
                <w:lang w:val="kk-KZ"/>
              </w:rPr>
              <w:t>»</w:t>
            </w:r>
            <w:r w:rsidRPr="00AC76CB">
              <w:rPr>
                <w:sz w:val="24"/>
                <w:szCs w:val="24"/>
                <w:lang w:val="kk-KZ"/>
              </w:rPr>
              <w:t xml:space="preserve"> белгісін қоя отырып, заңды тұлғаны мемлекеттік тіркеу туралы өтініш.</w:t>
            </w:r>
          </w:p>
          <w:p w:rsidR="009432B8" w:rsidRDefault="009432B8" w:rsidP="00B42853">
            <w:pPr>
              <w:tabs>
                <w:tab w:val="left" w:pos="1859"/>
              </w:tabs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  <w:lang w:val="kk-KZ"/>
              </w:rPr>
            </w:pPr>
            <w:r w:rsidRPr="00AC76CB">
              <w:rPr>
                <w:sz w:val="24"/>
                <w:szCs w:val="24"/>
                <w:lang w:val="kk-KZ"/>
              </w:rPr>
              <w:t xml:space="preserve">Көрсетілетін қызметті беруші цифрлық құжаттарды </w:t>
            </w:r>
            <w:r>
              <w:rPr>
                <w:sz w:val="24"/>
                <w:szCs w:val="24"/>
                <w:lang w:val="kk-KZ"/>
              </w:rPr>
              <w:t>«</w:t>
            </w:r>
            <w:r w:rsidRPr="00AC76CB">
              <w:rPr>
                <w:sz w:val="24"/>
                <w:szCs w:val="24"/>
                <w:lang w:val="kk-KZ"/>
              </w:rPr>
              <w:t>электрондық үкімет</w:t>
            </w:r>
            <w:r>
              <w:rPr>
                <w:sz w:val="24"/>
                <w:szCs w:val="24"/>
                <w:lang w:val="kk-KZ"/>
              </w:rPr>
              <w:t>»</w:t>
            </w:r>
            <w:r w:rsidRPr="00AC76CB">
              <w:rPr>
                <w:sz w:val="24"/>
                <w:szCs w:val="24"/>
                <w:lang w:val="kk-KZ"/>
              </w:rPr>
              <w:t xml:space="preserve"> веб-порталында тіркелген пайдаланушының ұялы байланысының абоненттік нөмірі арқылы ұсынылған құжат иесінің </w:t>
            </w:r>
            <w:r w:rsidRPr="00AC76CB">
              <w:rPr>
                <w:sz w:val="24"/>
                <w:szCs w:val="24"/>
                <w:lang w:val="kk-KZ"/>
              </w:rPr>
              <w:lastRenderedPageBreak/>
              <w:t xml:space="preserve">келісімі болған жағдайда, іске асырылған интеграция арқылы цифрлық құжаттар сервисінен бір реттік парольді беру арқылы немесе </w:t>
            </w:r>
            <w:r>
              <w:rPr>
                <w:sz w:val="24"/>
                <w:szCs w:val="24"/>
                <w:lang w:val="kk-KZ"/>
              </w:rPr>
              <w:t>«</w:t>
            </w:r>
            <w:r w:rsidRPr="00AC76CB">
              <w:rPr>
                <w:sz w:val="24"/>
                <w:szCs w:val="24"/>
                <w:lang w:val="kk-KZ"/>
              </w:rPr>
              <w:t>электрондық үкімет</w:t>
            </w:r>
            <w:r>
              <w:rPr>
                <w:sz w:val="24"/>
                <w:szCs w:val="24"/>
                <w:lang w:val="kk-KZ"/>
              </w:rPr>
              <w:t>»</w:t>
            </w:r>
            <w:r w:rsidRPr="00AC76CB">
              <w:rPr>
                <w:sz w:val="24"/>
                <w:szCs w:val="24"/>
                <w:lang w:val="kk-KZ"/>
              </w:rPr>
              <w:t xml:space="preserve"> веб-порталының хабарламасына жауап ретінде қысқа мәтіндік хабарлама жіберу арқылы алады.</w:t>
            </w:r>
          </w:p>
        </w:tc>
      </w:tr>
      <w:tr w:rsidR="009432B8" w:rsidTr="00B42853">
        <w:trPr>
          <w:trHeight w:val="30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AC76CB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заңдарымен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беруден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негіздемелері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</w:rPr>
            </w:pPr>
            <w:proofErr w:type="spellStart"/>
            <w:r w:rsidRPr="00AC76CB">
              <w:rPr>
                <w:sz w:val="24"/>
                <w:szCs w:val="24"/>
              </w:rPr>
              <w:t>Егер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AC76CB">
              <w:rPr>
                <w:sz w:val="24"/>
                <w:szCs w:val="24"/>
              </w:rPr>
              <w:t>Салық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және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бюджетке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төленетін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басқа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да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міндетті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төлемдер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  <w:lang w:val="kk-KZ"/>
              </w:rPr>
              <w:t>»</w:t>
            </w:r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Қазақстан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Республикасы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Кодексінің</w:t>
            </w:r>
            <w:proofErr w:type="spellEnd"/>
            <w:r w:rsidRPr="00AC76CB">
              <w:rPr>
                <w:sz w:val="24"/>
                <w:szCs w:val="24"/>
              </w:rPr>
              <w:t xml:space="preserve"> (</w:t>
            </w:r>
            <w:proofErr w:type="spellStart"/>
            <w:r w:rsidRPr="00AC76CB">
              <w:rPr>
                <w:sz w:val="24"/>
                <w:szCs w:val="24"/>
              </w:rPr>
              <w:t>Салық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кодексі</w:t>
            </w:r>
            <w:proofErr w:type="spellEnd"/>
            <w:r w:rsidRPr="00AC76CB">
              <w:rPr>
                <w:sz w:val="24"/>
                <w:szCs w:val="24"/>
              </w:rPr>
              <w:t>) 85</w:t>
            </w:r>
            <w:r w:rsidRPr="00AC76CB">
              <w:rPr>
                <w:sz w:val="24"/>
                <w:szCs w:val="24"/>
                <w:lang w:val="kk-KZ"/>
              </w:rPr>
              <w:t>-</w:t>
            </w:r>
            <w:proofErr w:type="spellStart"/>
            <w:r w:rsidRPr="00AC76CB">
              <w:rPr>
                <w:sz w:val="24"/>
                <w:szCs w:val="24"/>
              </w:rPr>
              <w:t>бабының</w:t>
            </w:r>
            <w:proofErr w:type="spellEnd"/>
            <w:r w:rsidRPr="00AC76CB">
              <w:rPr>
                <w:sz w:val="24"/>
                <w:szCs w:val="24"/>
              </w:rPr>
              <w:t xml:space="preserve"> 3-тармағында </w:t>
            </w:r>
            <w:proofErr w:type="spellStart"/>
            <w:r w:rsidRPr="00AC76CB">
              <w:rPr>
                <w:sz w:val="24"/>
                <w:szCs w:val="24"/>
              </w:rPr>
              <w:t>көзделген</w:t>
            </w:r>
            <w:proofErr w:type="spellEnd"/>
            <w:r w:rsidRPr="00AC76CB">
              <w:rPr>
                <w:sz w:val="24"/>
                <w:szCs w:val="24"/>
              </w:rPr>
              <w:t xml:space="preserve"> ҚҚС </w:t>
            </w:r>
            <w:proofErr w:type="spellStart"/>
            <w:r w:rsidRPr="00AC76CB">
              <w:rPr>
                <w:sz w:val="24"/>
                <w:szCs w:val="24"/>
              </w:rPr>
              <w:t>бойынша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тіркеу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есебінен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шығару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кезінде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бір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мезгілде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мынадай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шарттар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сақталмаса</w:t>
            </w:r>
            <w:proofErr w:type="spellEnd"/>
            <w:r w:rsidRPr="00AC76CB">
              <w:rPr>
                <w:sz w:val="24"/>
                <w:szCs w:val="24"/>
              </w:rPr>
              <w:t>:</w:t>
            </w:r>
          </w:p>
          <w:p w:rsidR="009432B8" w:rsidRDefault="009432B8" w:rsidP="00B42853">
            <w:pPr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</w:rPr>
            </w:pPr>
            <w:proofErr w:type="spellStart"/>
            <w:r w:rsidRPr="00AC76CB">
              <w:rPr>
                <w:sz w:val="24"/>
                <w:szCs w:val="24"/>
              </w:rPr>
              <w:t>салықтық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өтініш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берген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жылдың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алдындағы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күнтізбелік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жыл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үшін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көрсетілетін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қызметті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алушының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салық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салынатын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айналымының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мөлшері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республикалық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бюджет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туралы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заңда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белгіленген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және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тиісті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қаржы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жылының</w:t>
            </w:r>
            <w:proofErr w:type="spellEnd"/>
            <w:r w:rsidRPr="00AC76CB">
              <w:rPr>
                <w:sz w:val="24"/>
                <w:szCs w:val="24"/>
              </w:rPr>
              <w:t xml:space="preserve"> 1 </w:t>
            </w:r>
            <w:proofErr w:type="spellStart"/>
            <w:r w:rsidRPr="00AC76CB">
              <w:rPr>
                <w:sz w:val="24"/>
                <w:szCs w:val="24"/>
              </w:rPr>
              <w:t>қаңтарына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қолданыста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болған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айлық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есептік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көрсеткіштің</w:t>
            </w:r>
            <w:proofErr w:type="spellEnd"/>
            <w:r w:rsidRPr="00AC76CB">
              <w:rPr>
                <w:sz w:val="24"/>
                <w:szCs w:val="24"/>
              </w:rPr>
              <w:t xml:space="preserve"> 30000 </w:t>
            </w:r>
            <w:proofErr w:type="spellStart"/>
            <w:r w:rsidRPr="00AC76CB">
              <w:rPr>
                <w:sz w:val="24"/>
                <w:szCs w:val="24"/>
              </w:rPr>
              <w:t>еселенген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мөлшерінен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асып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түссе</w:t>
            </w:r>
            <w:proofErr w:type="spellEnd"/>
            <w:r w:rsidRPr="00AC76CB">
              <w:rPr>
                <w:sz w:val="24"/>
                <w:szCs w:val="24"/>
              </w:rPr>
              <w:t>;</w:t>
            </w:r>
          </w:p>
          <w:p w:rsidR="009432B8" w:rsidRDefault="009432B8" w:rsidP="00B42853">
            <w:pPr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</w:rPr>
            </w:pPr>
            <w:proofErr w:type="spellStart"/>
            <w:r w:rsidRPr="00AC76CB">
              <w:rPr>
                <w:sz w:val="24"/>
                <w:szCs w:val="24"/>
              </w:rPr>
              <w:t>салықтық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өтініш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берілген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ағымдағы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күнтізбелік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жылдың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бастапқы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кезеңі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үшін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көрсетілетін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қызметті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алушының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салық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салынатын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айналымының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мөлшері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республикалық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бюджет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туралы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заңда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белгіленген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және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тиісті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қаржы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жылының</w:t>
            </w:r>
            <w:proofErr w:type="spellEnd"/>
            <w:r w:rsidRPr="00AC76CB">
              <w:rPr>
                <w:sz w:val="24"/>
                <w:szCs w:val="24"/>
              </w:rPr>
              <w:t xml:space="preserve"> 1 </w:t>
            </w:r>
            <w:proofErr w:type="spellStart"/>
            <w:r w:rsidRPr="00AC76CB">
              <w:rPr>
                <w:sz w:val="24"/>
                <w:szCs w:val="24"/>
              </w:rPr>
              <w:t>қаңтарына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қолданыста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болған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айлық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есептік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көрсеткіштің</w:t>
            </w:r>
            <w:proofErr w:type="spellEnd"/>
            <w:r w:rsidRPr="00AC76CB">
              <w:rPr>
                <w:sz w:val="24"/>
                <w:szCs w:val="24"/>
              </w:rPr>
              <w:t xml:space="preserve"> 30000 </w:t>
            </w:r>
            <w:proofErr w:type="spellStart"/>
            <w:r w:rsidRPr="00AC76CB">
              <w:rPr>
                <w:sz w:val="24"/>
                <w:szCs w:val="24"/>
              </w:rPr>
              <w:t>еселенген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мөлшерінен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асып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түссе</w:t>
            </w:r>
            <w:proofErr w:type="spellEnd"/>
            <w:r w:rsidRPr="00AC76CB">
              <w:rPr>
                <w:sz w:val="24"/>
                <w:szCs w:val="24"/>
              </w:rPr>
              <w:t xml:space="preserve">, </w:t>
            </w:r>
            <w:proofErr w:type="spellStart"/>
            <w:r w:rsidRPr="00AC76CB">
              <w:rPr>
                <w:sz w:val="24"/>
                <w:szCs w:val="24"/>
              </w:rPr>
              <w:t>мемлекеттік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қызмет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көрсетуден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бас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тарту</w:t>
            </w:r>
            <w:proofErr w:type="spellEnd"/>
            <w:r w:rsidRPr="00AC76CB">
              <w:rPr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sz w:val="24"/>
                <w:szCs w:val="24"/>
              </w:rPr>
              <w:t>ү</w:t>
            </w:r>
            <w:r>
              <w:rPr>
                <w:sz w:val="24"/>
                <w:szCs w:val="24"/>
              </w:rPr>
              <w:t>шін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негіздемелер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табылады</w:t>
            </w:r>
            <w:proofErr w:type="spellEnd"/>
            <w:r w:rsidRPr="00BF31BA">
              <w:rPr>
                <w:sz w:val="24"/>
                <w:szCs w:val="24"/>
              </w:rPr>
              <w:t>;</w:t>
            </w:r>
          </w:p>
          <w:p w:rsidR="009432B8" w:rsidRDefault="009432B8" w:rsidP="00B42853">
            <w:pPr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</w:rPr>
            </w:pPr>
            <w:r w:rsidRPr="00BF31BA">
              <w:rPr>
                <w:sz w:val="24"/>
                <w:szCs w:val="24"/>
              </w:rPr>
              <w:t xml:space="preserve">1)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қызметті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алушының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қызметті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алу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ұсынған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құжаттардың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BF31BA">
              <w:rPr>
                <w:sz w:val="24"/>
                <w:szCs w:val="24"/>
              </w:rPr>
              <w:t xml:space="preserve"> (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BF31BA">
              <w:rPr>
                <w:sz w:val="24"/>
                <w:szCs w:val="24"/>
              </w:rPr>
              <w:t xml:space="preserve">)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олардағы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деректердің</w:t>
            </w:r>
            <w:proofErr w:type="spellEnd"/>
            <w:r w:rsidRPr="00BF31BA">
              <w:rPr>
                <w:sz w:val="24"/>
                <w:szCs w:val="24"/>
              </w:rPr>
              <w:t xml:space="preserve"> (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мәліметтердің</w:t>
            </w:r>
            <w:proofErr w:type="spellEnd"/>
            <w:r w:rsidRPr="00BF31BA">
              <w:rPr>
                <w:sz w:val="24"/>
                <w:szCs w:val="24"/>
              </w:rPr>
              <w:t xml:space="preserve">)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анық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еместігін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анықтау</w:t>
            </w:r>
            <w:proofErr w:type="spellEnd"/>
            <w:r w:rsidRPr="00BF31BA">
              <w:rPr>
                <w:sz w:val="24"/>
                <w:szCs w:val="24"/>
              </w:rPr>
              <w:t>;</w:t>
            </w:r>
          </w:p>
          <w:p w:rsidR="009432B8" w:rsidRDefault="009432B8" w:rsidP="00B42853">
            <w:pPr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</w:rPr>
            </w:pPr>
            <w:r w:rsidRPr="00BF31BA">
              <w:rPr>
                <w:sz w:val="24"/>
                <w:szCs w:val="24"/>
              </w:rPr>
              <w:t xml:space="preserve">2)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қызметті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алушының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BF31BA">
              <w:rPr>
                <w:sz w:val="24"/>
                <w:szCs w:val="24"/>
              </w:rPr>
              <w:t xml:space="preserve"> (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BF31BA">
              <w:rPr>
                <w:sz w:val="24"/>
                <w:szCs w:val="24"/>
              </w:rPr>
              <w:t xml:space="preserve">)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қызмет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көрсету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қажетті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ұсынылған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материалдардың</w:t>
            </w:r>
            <w:proofErr w:type="spellEnd"/>
            <w:r w:rsidRPr="00BF31BA">
              <w:rPr>
                <w:sz w:val="24"/>
                <w:szCs w:val="24"/>
              </w:rPr>
              <w:t xml:space="preserve">,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объектілердің</w:t>
            </w:r>
            <w:proofErr w:type="spellEnd"/>
            <w:r w:rsidRPr="00BF31BA">
              <w:rPr>
                <w:sz w:val="24"/>
                <w:szCs w:val="24"/>
              </w:rPr>
              <w:t xml:space="preserve">,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деректердің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мәліметтердің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нормативтік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құқықтық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актілерінде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белгіленген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талаптарға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сәйкес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келмеуі</w:t>
            </w:r>
            <w:proofErr w:type="spellEnd"/>
            <w:r w:rsidRPr="00BF31BA">
              <w:rPr>
                <w:sz w:val="24"/>
                <w:szCs w:val="24"/>
              </w:rPr>
              <w:t>;</w:t>
            </w:r>
          </w:p>
          <w:p w:rsidR="009432B8" w:rsidRDefault="009432B8" w:rsidP="00B42853">
            <w:pPr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</w:rPr>
            </w:pPr>
            <w:r w:rsidRPr="00BF31BA">
              <w:rPr>
                <w:sz w:val="24"/>
                <w:szCs w:val="24"/>
              </w:rPr>
              <w:t xml:space="preserve">3)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қызметті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алушының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қызмет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көрсету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талап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етілетін</w:t>
            </w:r>
            <w:proofErr w:type="spellEnd"/>
            <w:r w:rsidRPr="00BF31BA">
              <w:rPr>
                <w:sz w:val="24"/>
                <w:szCs w:val="24"/>
              </w:rPr>
              <w:t>, «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Дербес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деректер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оларды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қорғау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BF31BA">
              <w:rPr>
                <w:sz w:val="24"/>
                <w:szCs w:val="24"/>
              </w:rPr>
              <w:t xml:space="preserve">»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Заңының</w:t>
            </w:r>
            <w:proofErr w:type="spellEnd"/>
            <w:r w:rsidRPr="00BF31BA">
              <w:rPr>
                <w:sz w:val="24"/>
                <w:szCs w:val="24"/>
              </w:rPr>
              <w:t xml:space="preserve"> 8-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бабына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сәйкес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берілетін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қолжетімділігі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шектеулі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дербес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деректерге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қол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жеткізуге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келісімі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болмауы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қызметтерді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көрсетуден</w:t>
            </w:r>
            <w:proofErr w:type="spellEnd"/>
            <w:r w:rsidRPr="00BF31BA">
              <w:rPr>
                <w:sz w:val="24"/>
                <w:szCs w:val="24"/>
              </w:rPr>
              <w:t xml:space="preserve"> </w:t>
            </w:r>
            <w:r w:rsidRPr="00BF31BA">
              <w:rPr>
                <w:sz w:val="24"/>
                <w:szCs w:val="24"/>
                <w:lang w:val="ru-RU"/>
              </w:rPr>
              <w:t>бас</w:t>
            </w:r>
            <w:r w:rsidRPr="00BF31BA">
              <w:rPr>
                <w:sz w:val="24"/>
                <w:szCs w:val="24"/>
              </w:rPr>
              <w:t xml:space="preserve"> </w:t>
            </w:r>
            <w:proofErr w:type="spellStart"/>
            <w:r w:rsidRPr="00BF31BA">
              <w:rPr>
                <w:sz w:val="24"/>
                <w:szCs w:val="24"/>
                <w:lang w:val="ru-RU"/>
              </w:rPr>
              <w:t>тартады</w:t>
            </w:r>
            <w:proofErr w:type="spellEnd"/>
            <w:r w:rsidRPr="00BF31BA">
              <w:rPr>
                <w:sz w:val="24"/>
                <w:szCs w:val="24"/>
              </w:rPr>
              <w:t>.</w:t>
            </w:r>
          </w:p>
          <w:p w:rsidR="009432B8" w:rsidRDefault="009432B8" w:rsidP="00B42853">
            <w:pPr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</w:rPr>
            </w:pPr>
          </w:p>
          <w:p w:rsidR="009432B8" w:rsidRDefault="009432B8" w:rsidP="00B42853">
            <w:pPr>
              <w:spacing w:after="0" w:line="240" w:lineRule="auto"/>
              <w:ind w:left="23" w:right="129" w:firstLine="36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432B8" w:rsidRPr="007E4EEE" w:rsidTr="00B42853">
        <w:trPr>
          <w:trHeight w:val="30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ескеріле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</w:rPr>
              <w:t>талаптар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2B8" w:rsidRDefault="009432B8" w:rsidP="00B42853">
            <w:pPr>
              <w:spacing w:after="20" w:line="240" w:lineRule="auto"/>
              <w:ind w:left="20" w:right="129" w:firstLine="36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алушының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r w:rsidRPr="00AC76CB">
              <w:rPr>
                <w:color w:val="000000"/>
                <w:sz w:val="24"/>
                <w:szCs w:val="24"/>
                <w:lang w:val="kk-KZ"/>
              </w:rPr>
              <w:t xml:space="preserve">электрондық цифрлық қолтаңбасы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болған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кезде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нысанда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r w:rsidRPr="00AC76CB">
              <w:rPr>
                <w:color w:val="000000"/>
                <w:sz w:val="24"/>
                <w:szCs w:val="24"/>
                <w:lang w:val="ru-RU"/>
              </w:rPr>
              <w:t>портал</w:t>
            </w:r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r w:rsidRPr="00AC76C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AC76CB">
              <w:rPr>
                <w:color w:val="000000"/>
                <w:sz w:val="24"/>
                <w:szCs w:val="24"/>
                <w:lang w:val="kk-KZ"/>
              </w:rPr>
              <w:t xml:space="preserve">және </w:t>
            </w:r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proofErr w:type="gram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r w:rsidRPr="00AC76CB">
              <w:rPr>
                <w:color w:val="000000"/>
                <w:sz w:val="24"/>
                <w:szCs w:val="24"/>
                <w:lang w:val="kk-KZ"/>
              </w:rPr>
              <w:t xml:space="preserve">берушінің </w:t>
            </w: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Pr="00AC76CB">
              <w:rPr>
                <w:color w:val="000000"/>
                <w:sz w:val="24"/>
                <w:szCs w:val="24"/>
                <w:lang w:val="kk-KZ"/>
              </w:rPr>
              <w:t>Салық төлеушінің кабинеті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Pr="00AC76CB">
              <w:rPr>
                <w:color w:val="000000"/>
                <w:sz w:val="24"/>
                <w:szCs w:val="24"/>
                <w:lang w:val="kk-KZ"/>
              </w:rPr>
              <w:t xml:space="preserve"> арқылы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алуға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мүмкіндігі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r w:rsidRPr="00AC76CB">
              <w:rPr>
                <w:color w:val="000000"/>
                <w:sz w:val="24"/>
                <w:szCs w:val="24"/>
                <w:lang w:val="ru-RU"/>
              </w:rPr>
              <w:t>бар</w:t>
            </w:r>
            <w:r w:rsidRPr="00AC76CB">
              <w:rPr>
                <w:color w:val="000000"/>
                <w:sz w:val="24"/>
                <w:szCs w:val="24"/>
              </w:rPr>
              <w:t>.</w:t>
            </w:r>
          </w:p>
          <w:p w:rsidR="009432B8" w:rsidRDefault="009432B8" w:rsidP="00B42853">
            <w:pPr>
              <w:spacing w:after="20" w:line="240" w:lineRule="auto"/>
              <w:ind w:left="20" w:right="129" w:firstLine="365"/>
              <w:jc w:val="both"/>
              <w:rPr>
                <w:color w:val="000000"/>
                <w:sz w:val="24"/>
                <w:szCs w:val="24"/>
              </w:rPr>
            </w:pPr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қызмет</w:t>
            </w:r>
            <w:proofErr w:type="spellEnd"/>
            <w:r w:rsidRPr="00AC76C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Заңды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тұлғаларды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тіркеу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олардың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филиалдары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r w:rsidRPr="00AC76CB">
              <w:rPr>
                <w:color w:val="000000"/>
                <w:sz w:val="24"/>
                <w:szCs w:val="24"/>
                <w:lang w:val="ru-RU"/>
              </w:rPr>
              <w:lastRenderedPageBreak/>
              <w:t>мен</w:t>
            </w:r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өкілдіктерін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есептік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тіркеу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қызметімен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r w:rsidRPr="00AC76CB">
              <w:rPr>
                <w:color w:val="000000"/>
                <w:sz w:val="24"/>
                <w:szCs w:val="24"/>
                <w:lang w:val="kk-KZ"/>
              </w:rPr>
              <w:t>бірге</w:t>
            </w:r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бір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өтініш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қағидаты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r w:rsidRPr="00AC76CB">
              <w:rPr>
                <w:color w:val="000000"/>
                <w:sz w:val="24"/>
                <w:szCs w:val="24"/>
                <w:lang w:val="kk-KZ"/>
              </w:rPr>
              <w:t>көрсетіледі</w:t>
            </w:r>
            <w:r w:rsidRPr="00AC76CB">
              <w:rPr>
                <w:color w:val="000000"/>
                <w:sz w:val="24"/>
                <w:szCs w:val="24"/>
              </w:rPr>
              <w:t>.</w:t>
            </w:r>
          </w:p>
          <w:p w:rsidR="009432B8" w:rsidRDefault="009432B8" w:rsidP="00B42853">
            <w:pPr>
              <w:spacing w:after="20" w:line="240" w:lineRule="auto"/>
              <w:ind w:left="20" w:right="129" w:firstLine="365"/>
              <w:jc w:val="both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алушының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қызмет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көрсету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тәртібі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мәртебесі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ақпаратты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Бірыңғай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байланыс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орталығы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8-800-080-7777, 1414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қашықтан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қол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жеткізу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режимінде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алу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CB">
              <w:rPr>
                <w:color w:val="000000"/>
                <w:sz w:val="24"/>
                <w:szCs w:val="24"/>
                <w:lang w:val="ru-RU"/>
              </w:rPr>
              <w:t>мүмкіндігі</w:t>
            </w:r>
            <w:proofErr w:type="spellEnd"/>
            <w:r w:rsidRPr="00AC76CB">
              <w:rPr>
                <w:color w:val="000000"/>
                <w:sz w:val="24"/>
                <w:szCs w:val="24"/>
              </w:rPr>
              <w:t xml:space="preserve"> </w:t>
            </w:r>
            <w:r w:rsidRPr="00AC76CB">
              <w:rPr>
                <w:color w:val="000000"/>
                <w:sz w:val="24"/>
                <w:szCs w:val="24"/>
                <w:lang w:val="ru-RU"/>
              </w:rPr>
              <w:t>бар</w:t>
            </w:r>
            <w:r w:rsidRPr="00AC76CB">
              <w:rPr>
                <w:color w:val="000000"/>
                <w:sz w:val="24"/>
                <w:szCs w:val="24"/>
              </w:rPr>
              <w:t>.</w:t>
            </w:r>
          </w:p>
          <w:p w:rsidR="009432B8" w:rsidRDefault="009432B8" w:rsidP="00B42853">
            <w:pPr>
              <w:spacing w:after="20" w:line="240" w:lineRule="auto"/>
              <w:ind w:left="20" w:right="129" w:firstLine="36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C76CB">
              <w:rPr>
                <w:color w:val="000000"/>
                <w:sz w:val="24"/>
                <w:szCs w:val="24"/>
                <w:lang w:val="kk-KZ"/>
              </w:rPr>
              <w:t>Цифрлық құжаттар сервисі мобилді қосымшада авторландырылған пайдаланушылар үшін қолжетімді.</w:t>
            </w:r>
          </w:p>
          <w:p w:rsidR="009432B8" w:rsidRDefault="009432B8" w:rsidP="00B42853">
            <w:pPr>
              <w:spacing w:after="20" w:line="240" w:lineRule="auto"/>
              <w:ind w:left="20" w:right="129" w:firstLine="365"/>
              <w:jc w:val="both"/>
              <w:rPr>
                <w:sz w:val="24"/>
                <w:szCs w:val="24"/>
                <w:lang w:val="kk-KZ"/>
              </w:rPr>
            </w:pPr>
            <w:r w:rsidRPr="00AC76CB">
              <w:rPr>
                <w:color w:val="000000"/>
                <w:sz w:val="24"/>
                <w:szCs w:val="24"/>
                <w:lang w:val="kk-KZ"/>
              </w:rPr>
              <w:t xml:space="preserve">Цифрлық құжатты пайдалану үшін электрондық-цифрлық қолтаңбаны немесе бір реттік паролді пайдалана отырып, мобилді қосымшада авторландырудан өту, одан әрі </w:t>
            </w: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Pr="00AC76CB">
              <w:rPr>
                <w:color w:val="000000"/>
                <w:sz w:val="24"/>
                <w:szCs w:val="24"/>
                <w:lang w:val="kk-KZ"/>
              </w:rPr>
              <w:t>цифрлық құжаттар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Pr="00AC76CB">
              <w:rPr>
                <w:color w:val="000000"/>
                <w:sz w:val="24"/>
                <w:szCs w:val="24"/>
                <w:lang w:val="kk-KZ"/>
              </w:rPr>
              <w:t xml:space="preserve"> бөліміне өтіп, қажетті құжатты таңдау қажет.</w:t>
            </w:r>
          </w:p>
        </w:tc>
      </w:tr>
    </w:tbl>
    <w:p w:rsidR="000C2992" w:rsidRPr="009432B8" w:rsidRDefault="000C2992">
      <w:pPr>
        <w:rPr>
          <w:lang w:val="kk-KZ"/>
        </w:rPr>
      </w:pPr>
      <w:bookmarkStart w:id="0" w:name="_GoBack"/>
      <w:bookmarkEnd w:id="0"/>
    </w:p>
    <w:sectPr w:rsidR="000C2992" w:rsidRPr="0094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B8"/>
    <w:rsid w:val="000C2992"/>
    <w:rsid w:val="0094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8432D-A456-4016-B085-65198325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B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1</cp:revision>
  <dcterms:created xsi:type="dcterms:W3CDTF">2024-08-14T09:22:00Z</dcterms:created>
  <dcterms:modified xsi:type="dcterms:W3CDTF">2024-08-14T09:23:00Z</dcterms:modified>
</cp:coreProperties>
</file>