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3" w:rsidRDefault="00C03263">
      <w:pPr>
        <w:spacing w:after="0"/>
      </w:pPr>
      <w:r w:rsidRPr="00343FD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5pt;visibility:visible">
            <v:imagedata r:id="rId4" o:title=""/>
          </v:shape>
        </w:pict>
      </w:r>
    </w:p>
    <w:p w:rsidR="00C03263" w:rsidRDefault="00C03263">
      <w:pPr>
        <w:spacing w:after="0"/>
      </w:pP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аза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стан Республикасы мемлекеттік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ызметшілеріні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дептілік нормаларын ж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не мінез-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 xml:space="preserve">идаларын одан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рі жетілдіру ж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ніндегі шаралар туралы</w:t>
      </w:r>
    </w:p>
    <w:p w:rsidR="00C03263" w:rsidRDefault="00C03263">
      <w:pPr>
        <w:spacing w:after="0"/>
      </w:pP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2015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29 желто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153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ы.</w:t>
      </w:r>
    </w:p>
    <w:p w:rsidR="00C03263" w:rsidRDefault="00C03263">
      <w:pPr>
        <w:spacing w:after="0"/>
      </w:pPr>
      <w:bookmarkStart w:id="0" w:name="z1"/>
      <w:r>
        <w:rPr>
          <w:color w:val="000000"/>
          <w:sz w:val="20"/>
        </w:rPr>
        <w:t xml:space="preserve">       Мемлекеттiк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ызметшiлердi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-адамгершiлік бейнесiне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iскерлiк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асиеттеріне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ойылатын талаптарды жо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арылату 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сатында </w:t>
      </w:r>
      <w:r>
        <w:rPr>
          <w:rFonts w:ascii="Courier New" w:hAnsi="Courier New" w:cs="Courier New"/>
          <w:b/>
          <w:color w:val="000000"/>
          <w:sz w:val="20"/>
        </w:rPr>
        <w:t>Қ</w:t>
      </w:r>
      <w:r>
        <w:rPr>
          <w:b/>
          <w:color w:val="000000"/>
          <w:sz w:val="20"/>
        </w:rPr>
        <w:t>АУЛЫ ЕТЕМІН:</w:t>
      </w:r>
    </w:p>
    <w:p w:rsidR="00C03263" w:rsidRDefault="00C03263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      1.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беріліп отыр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ан:</w:t>
      </w:r>
    </w:p>
    <w:p w:rsidR="00C03263" w:rsidRDefault="00C03263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       1)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 кодексі (Мемлекеттік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идалары);</w:t>
      </w:r>
    </w:p>
    <w:p w:rsidR="00C03263" w:rsidRDefault="00C03263">
      <w:pPr>
        <w:spacing w:after="0"/>
      </w:pPr>
      <w:bookmarkStart w:id="3" w:name="z4"/>
      <w:bookmarkEnd w:id="2"/>
      <w:r>
        <w:rPr>
          <w:color w:val="000000"/>
          <w:sz w:val="20"/>
        </w:rPr>
        <w:t xml:space="preserve">       2)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нiндегi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кiл туралы ереже бекітілсін.</w:t>
      </w:r>
    </w:p>
    <w:p w:rsidR="00C03263" w:rsidRDefault="00C03263">
      <w:pPr>
        <w:spacing w:after="0"/>
      </w:pPr>
      <w:bookmarkStart w:id="4" w:name="z5"/>
      <w:bookmarkEnd w:id="3"/>
      <w:r>
        <w:rPr>
          <w:color w:val="000000"/>
          <w:sz w:val="20"/>
        </w:rPr>
        <w:t xml:space="preserve">       2. Осы Жарлы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осымша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кейбір жарлы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 жойылды деп танылсын.</w:t>
      </w:r>
    </w:p>
    <w:p w:rsidR="00C03263" w:rsidRDefault="00C03263">
      <w:pPr>
        <w:spacing w:after="0"/>
      </w:pPr>
      <w:bookmarkStart w:id="5" w:name="z6"/>
      <w:bookmarkEnd w:id="4"/>
      <w:r>
        <w:rPr>
          <w:color w:val="000000"/>
          <w:sz w:val="20"/>
        </w:rPr>
        <w:t>      3. Осы Жарлы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2016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1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тардан бастап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олданыс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енгiзiледi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ресми жариялану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4892"/>
        <w:gridCol w:w="4770"/>
      </w:tblGrid>
      <w:tr w:rsidR="00C03263">
        <w:trPr>
          <w:trHeight w:val="30"/>
          <w:tblCellSpacing w:w="0" w:type="auto"/>
        </w:trPr>
        <w:tc>
          <w:tcPr>
            <w:tcW w:w="615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03263" w:rsidRDefault="00C03263">
            <w:pPr>
              <w:spacing w:after="20"/>
              <w:ind w:left="20"/>
            </w:pP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аза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стан Республикасыны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</w:p>
        </w:tc>
        <w:tc>
          <w:tcPr>
            <w:tcW w:w="6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0"/>
            </w:pPr>
            <w:r>
              <w:br/>
            </w:r>
          </w:p>
        </w:tc>
      </w:tr>
      <w:tr w:rsidR="00C03263">
        <w:trPr>
          <w:trHeight w:val="30"/>
          <w:tblCellSpacing w:w="0" w:type="auto"/>
        </w:trPr>
        <w:tc>
          <w:tcPr>
            <w:tcW w:w="615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C03263" w:rsidRDefault="00C03263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846"/>
        <w:gridCol w:w="3816"/>
      </w:tblGrid>
      <w:tr w:rsidR="00C03263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аза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br/>
            </w:r>
            <w:r>
              <w:rPr>
                <w:color w:val="000000"/>
                <w:sz w:val="20"/>
              </w:rPr>
              <w:t>2015 жыл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 29 желто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санда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</w:t>
            </w:r>
            <w:r>
              <w:br/>
            </w:r>
            <w:r>
              <w:rPr>
                <w:color w:val="000000"/>
                <w:sz w:val="20"/>
              </w:rPr>
              <w:t>№ 153 Жарлы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03263" w:rsidRDefault="00C03263">
      <w:pPr>
        <w:spacing w:after="0"/>
      </w:pPr>
      <w:bookmarkStart w:id="6" w:name="z8"/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аза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стан Республикасы мемлекеттік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ызметшілеріні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деп кодексі</w:t>
      </w:r>
      <w:r>
        <w:br/>
      </w:r>
      <w:r>
        <w:rPr>
          <w:b/>
          <w:color w:val="000000"/>
        </w:rPr>
        <w:t xml:space="preserve">(Мемлекеттік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ызметшілерді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ызметтік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 xml:space="preserve">деп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идалары)</w:t>
      </w:r>
      <w:r>
        <w:br/>
      </w:r>
      <w:r>
        <w:rPr>
          <w:b/>
          <w:color w:val="000000"/>
        </w:rPr>
        <w:t>1. Жалпы ережелер</w:t>
      </w:r>
    </w:p>
    <w:p w:rsidR="00C03263" w:rsidRDefault="00C03263">
      <w:pPr>
        <w:spacing w:after="0"/>
      </w:pPr>
      <w:bookmarkStart w:id="7" w:name="z10"/>
      <w:bookmarkEnd w:id="6"/>
      <w:r>
        <w:rPr>
          <w:color w:val="000000"/>
          <w:sz w:val="20"/>
        </w:rPr>
        <w:t xml:space="preserve">      1.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ару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 мен мемлекет тарапынан ерекше сенім білдіру болып табылады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дептілік бейнесіне жо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ары талаптар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ояды.</w:t>
      </w:r>
    </w:p>
    <w:bookmarkEnd w:id="7"/>
    <w:p w:rsidR="00C03263" w:rsidRDefault="00C03263">
      <w:pPr>
        <w:spacing w:after="0"/>
      </w:pPr>
      <w:r>
        <w:rPr>
          <w:color w:val="000000"/>
          <w:sz w:val="20"/>
        </w:rPr>
        <w:t>      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ам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ш-жігерін, білімі мен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жірибесін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асыратын 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сіби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ызметіне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мсайды,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Отаны –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Республикасына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ысыз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адал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етеді деп сенеді.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ұңғ</w:t>
      </w:r>
      <w:r>
        <w:rPr>
          <w:color w:val="000000"/>
          <w:sz w:val="20"/>
        </w:rPr>
        <w:t>ыш Президенті – Елбасы Н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лтан Назарбаевты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саясатын жа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оны д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йекті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рде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p w:rsidR="00C03263" w:rsidRDefault="00C03263">
      <w:pPr>
        <w:spacing w:after="0"/>
      </w:pPr>
      <w:r>
        <w:rPr>
          <w:color w:val="FF0000"/>
          <w:sz w:val="20"/>
        </w:rPr>
        <w:t>      Ескерту. 1-тарма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ты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 орыс тіліндегі м</w:t>
      </w:r>
      <w:r>
        <w:rPr>
          <w:rFonts w:ascii="Courier New" w:hAnsi="Courier New" w:cs="Courier New"/>
          <w:color w:val="FF0000"/>
          <w:sz w:val="20"/>
        </w:rPr>
        <w:t>ә</w:t>
      </w:r>
      <w:r>
        <w:rPr>
          <w:color w:val="FF0000"/>
          <w:sz w:val="20"/>
        </w:rPr>
        <w:t xml:space="preserve">тінге </w:t>
      </w:r>
      <w:r>
        <w:rPr>
          <w:rFonts w:ascii="Courier New" w:hAnsi="Courier New" w:cs="Courier New"/>
          <w:color w:val="FF0000"/>
          <w:sz w:val="20"/>
        </w:rPr>
        <w:t>ө</w:t>
      </w:r>
      <w:r>
        <w:rPr>
          <w:color w:val="FF0000"/>
          <w:sz w:val="20"/>
        </w:rPr>
        <w:t>згеріс енгізілді, мемлекеттік тілдегі м</w:t>
      </w:r>
      <w:r>
        <w:rPr>
          <w:rFonts w:ascii="Courier New" w:hAnsi="Courier New" w:cs="Courier New"/>
          <w:color w:val="FF0000"/>
          <w:sz w:val="20"/>
        </w:rPr>
        <w:t>ә</w:t>
      </w:r>
      <w:r>
        <w:rPr>
          <w:color w:val="FF0000"/>
          <w:sz w:val="20"/>
        </w:rPr>
        <w:t xml:space="preserve">тін </w:t>
      </w:r>
      <w:r>
        <w:rPr>
          <w:rFonts w:ascii="Courier New" w:hAnsi="Courier New" w:cs="Courier New"/>
          <w:color w:val="FF0000"/>
          <w:sz w:val="20"/>
        </w:rPr>
        <w:t>ө</w:t>
      </w:r>
      <w:r>
        <w:rPr>
          <w:color w:val="FF0000"/>
          <w:sz w:val="20"/>
        </w:rPr>
        <w:t xml:space="preserve">згермейді – 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Р Президентіні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 05.05.2017 № 471 Жарлы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ымен.</w:t>
      </w:r>
      <w:r>
        <w:br/>
      </w:r>
    </w:p>
    <w:p w:rsidR="00C03263" w:rsidRDefault="00C03263">
      <w:pPr>
        <w:spacing w:after="0"/>
      </w:pPr>
      <w:bookmarkStart w:id="8" w:name="z11"/>
      <w:r>
        <w:rPr>
          <w:color w:val="000000"/>
          <w:sz w:val="20"/>
        </w:rPr>
        <w:t xml:space="preserve">       2.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осы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 кодексі (Мемлекеттік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идалары)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– Кодекс)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Конституциясына,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 туралы" 2015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23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арашада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ы, "Сыбайлас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туралы" 2015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18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арашада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дарына,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дептілік нормаларына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дептілік бейнесіне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ойылатын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талаптарды,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негізгі стандарттарын белгілейді.</w:t>
      </w:r>
    </w:p>
    <w:bookmarkEnd w:id="8"/>
    <w:p w:rsidR="00C03263" w:rsidRDefault="00C03263">
      <w:pPr>
        <w:spacing w:after="0"/>
      </w:pPr>
      <w:r>
        <w:rPr>
          <w:color w:val="000000"/>
          <w:sz w:val="20"/>
        </w:rPr>
        <w:t>      Кодекс халы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органдар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сенімін ны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айту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зара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арым-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атынасты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ары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дениетін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алыптастыру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депсіз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алдын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ыттал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ан.</w:t>
      </w:r>
    </w:p>
    <w:p w:rsidR="00C03263" w:rsidRDefault="00C03263">
      <w:pPr>
        <w:spacing w:after="0"/>
      </w:pPr>
      <w:bookmarkStart w:id="9" w:name="z12"/>
      <w:r>
        <w:rPr>
          <w:color w:val="000000"/>
          <w:sz w:val="20"/>
        </w:rPr>
        <w:t>      3.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басшылары,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органдарда –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жауапты хатшылары немесе белгіленген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ртіппен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жауапты хатшыларыны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кілеттіктері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ктелген лауазымды адамдар, ал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жауапты хатшылары немесе атал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лауазымды адамдар болма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–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басшылары осы Кодекс талаптарыны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орындалуын, осы Кодексті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тінін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имараттарында барша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рінетіндей жерде орналастыруды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амтамасыз етеді.</w:t>
      </w:r>
    </w:p>
    <w:p w:rsidR="00C03263" w:rsidRDefault="00C03263">
      <w:pPr>
        <w:spacing w:after="0"/>
      </w:pPr>
      <w:bookmarkStart w:id="10" w:name="z13"/>
      <w:bookmarkEnd w:id="9"/>
      <w:r>
        <w:rPr>
          <w:color w:val="000000"/>
          <w:sz w:val="20"/>
        </w:rPr>
        <w:t xml:space="preserve">      4.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аннан кейін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 мерзімде осы Кодексті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тінімен жазбаша нысанда таныстырылу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p w:rsidR="00C03263" w:rsidRDefault="00C03263">
      <w:pPr>
        <w:spacing w:after="0"/>
      </w:pPr>
      <w:bookmarkStart w:id="11" w:name="z14"/>
      <w:bookmarkEnd w:id="10"/>
      <w:r>
        <w:rPr>
          <w:b/>
          <w:color w:val="000000"/>
        </w:rPr>
        <w:t xml:space="preserve"> 2. Мінез-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ты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жалпы стандарттары</w:t>
      </w:r>
    </w:p>
    <w:p w:rsidR="00C03263" w:rsidRDefault="00C03263">
      <w:pPr>
        <w:spacing w:after="0"/>
      </w:pPr>
      <w:bookmarkStart w:id="12" w:name="z15"/>
      <w:bookmarkEnd w:id="11"/>
      <w:r>
        <w:rPr>
          <w:color w:val="000000"/>
          <w:sz w:val="20"/>
        </w:rPr>
        <w:t xml:space="preserve">      5.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ызметшілер:</w:t>
      </w:r>
    </w:p>
    <w:bookmarkEnd w:id="12"/>
    <w:p w:rsidR="00C03263" w:rsidRDefault="00C03263">
      <w:pPr>
        <w:spacing w:after="0"/>
      </w:pPr>
      <w:r>
        <w:rPr>
          <w:color w:val="000000"/>
          <w:sz w:val="20"/>
        </w:rPr>
        <w:t xml:space="preserve">      1)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хал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бірлігі мен елдегі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лтаралы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келісімді ны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айту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пал етуге, мемлекеттік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тілдерге,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хал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салт-д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рлеріне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рметпен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адал,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діл,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арапайым болу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дептілік нормаларын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азаматтармен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ріптестерімен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арым-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атынаста сыпайылы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пен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дептілік таныту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здері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абылдайтын шешімдерді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мен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ділдігін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амтамасыз етуге;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4) жеке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тары мен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дделерін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оз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айтын шешімдерді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ашы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амтамасыз етуге;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5) мемлекет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ддесіне н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сан келтіретін,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істеу тиімділігіне кедергі жасайтын немесе тиімділігін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мендететін іс-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рекеттерге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6)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міндеттерін тиімді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сіби де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гейі мен біліктілігін арттыру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дарында белгіленген шектеулер мен тыйымдарды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7)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іс-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рекетімен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 тарапынан айтылатын сын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себепкер болмау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сына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удалау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жол бермеуге, орынды сынды кемшіліктерді жою мен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 жа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сарту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пайдалану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8) жеке сипатта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селелерді шешу кезінде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,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йымдарды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,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мен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зге де адамдарды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ызметіне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пал ету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дайын пайдаланбау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9) шынды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>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келмейтін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ліметтерді таратпау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10) мемлекеттік меншікті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талуын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амтамасыз етуге,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зіне сеніп тапсырыл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мемлекеттік меншікті, авток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лік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ралдарын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оса 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анда,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тымды, тиімді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тек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сатта 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ана пайдалану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11)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ртіпті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лжытпай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міндеттерін адал, бейтарап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сапалы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ытын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тымды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тиімді пайдалану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12)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рсету сапасын арттыру бойынша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рде шаралар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мемлекеттік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тынушысы ретінде толы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ымен халы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ранысына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дар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стану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13) жаса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намада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ртіптік,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кімшілік немесе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ылмысты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жауаптылы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зделген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тар мен теріс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тарды жасау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жол бермеуге;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10) іскерлік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ресми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идаларын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сырт келбеті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міндеттерін орындау кезінде мемлекеттік аппаратты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беделін ны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айту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пал етуге, іскерлікпен,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стамдылы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ыптылы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пен ерекшеленетін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іскерлік талаптарына сай болу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p w:rsidR="00C03263" w:rsidRDefault="00C03263">
      <w:pPr>
        <w:spacing w:after="0"/>
      </w:pPr>
      <w:bookmarkStart w:id="13" w:name="z16"/>
      <w:r>
        <w:rPr>
          <w:color w:val="000000"/>
          <w:sz w:val="20"/>
        </w:rPr>
        <w:t xml:space="preserve">      6.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онымен байланысты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мкіндіктерді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діни бірлестіктерді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да коммерциялы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емес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йымдарды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дделеріне,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ішінде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арасын насихаттау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 пайдаланбау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bookmarkEnd w:id="13"/>
    <w:p w:rsidR="00C03263" w:rsidRDefault="00C03263">
      <w:pPr>
        <w:spacing w:after="0"/>
      </w:pPr>
      <w:r>
        <w:rPr>
          <w:color w:val="000000"/>
          <w:sz w:val="20"/>
        </w:rPr>
        <w:t xml:space="preserve">      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ызметшілер,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ішінде басшы лауазымдарды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аратындар,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жымда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 діни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арасын ашы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рсете алмайды,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ынысты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діни бірлестіктерді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да коммерциялы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емес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йымдарды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атысу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жб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рлей алмайды.</w:t>
      </w:r>
    </w:p>
    <w:p w:rsidR="00C03263" w:rsidRDefault="00C03263">
      <w:pPr>
        <w:spacing w:after="0"/>
      </w:pPr>
      <w:bookmarkStart w:id="14" w:name="z17"/>
      <w:r>
        <w:rPr>
          <w:b/>
          <w:color w:val="000000"/>
        </w:rPr>
        <w:t xml:space="preserve"> 3.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ызметтен тыс уа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ытта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ы мінез-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стандарттары</w:t>
      </w:r>
    </w:p>
    <w:p w:rsidR="00C03263" w:rsidRDefault="00C03263">
      <w:pPr>
        <w:spacing w:after="0"/>
      </w:pPr>
      <w:bookmarkStart w:id="15" w:name="z18"/>
      <w:bookmarkEnd w:id="14"/>
      <w:r>
        <w:rPr>
          <w:color w:val="000000"/>
          <w:sz w:val="20"/>
        </w:rPr>
        <w:t xml:space="preserve">      7.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ызметтен тыс уа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ытта:</w:t>
      </w:r>
    </w:p>
    <w:bookmarkEnd w:id="15"/>
    <w:p w:rsidR="00C03263" w:rsidRDefault="00C03263">
      <w:pPr>
        <w:spacing w:after="0"/>
      </w:pPr>
      <w:r>
        <w:rPr>
          <w:color w:val="000000"/>
          <w:sz w:val="20"/>
        </w:rPr>
        <w:t xml:space="preserve">      1)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дептілік нормаларын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стану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жат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,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ішінде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орындарда адамны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адiр-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асиетiн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адамгершілікке н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сан келтіретін маса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йде болу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дайларына жол бермеуге;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арапайым болу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тиісті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рсетілетін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ызметтерді алу кезінде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лауазымды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дайын баса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рсетпеуге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пайдаланбау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тарапынан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адамгершілікке,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ртіпке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ауіпсіздікке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с</w:t>
      </w:r>
      <w:r>
        <w:rPr>
          <w:rFonts w:ascii="Courier New" w:hAnsi="Courier New" w:cs="Courier New"/>
          <w:color w:val="000000"/>
          <w:sz w:val="20"/>
        </w:rPr>
        <w:t>ұғ</w:t>
      </w:r>
      <w:r>
        <w:rPr>
          <w:color w:val="000000"/>
          <w:sz w:val="20"/>
        </w:rPr>
        <w:t>ушылы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келетін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 талаптарын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азаматтарды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арсы,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жат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рекеттерді жасау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тарту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жол бермеуге тиіс.</w:t>
      </w:r>
    </w:p>
    <w:p w:rsidR="00C03263" w:rsidRDefault="00C03263">
      <w:pPr>
        <w:spacing w:after="0"/>
      </w:pPr>
      <w:bookmarkStart w:id="16" w:name="z19"/>
      <w:r>
        <w:rPr>
          <w:b/>
          <w:color w:val="000000"/>
        </w:rPr>
        <w:t xml:space="preserve"> 4.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ызметтік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атынастарда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ы мінез-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стандарттары</w:t>
      </w:r>
    </w:p>
    <w:p w:rsidR="00C03263" w:rsidRDefault="00C03263">
      <w:pPr>
        <w:spacing w:after="0"/>
      </w:pPr>
      <w:bookmarkStart w:id="17" w:name="z20"/>
      <w:bookmarkEnd w:id="16"/>
      <w:r>
        <w:rPr>
          <w:color w:val="000000"/>
          <w:sz w:val="20"/>
        </w:rPr>
        <w:t xml:space="preserve">      8.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ріптестерімен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арым-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атынасы кезінде:</w:t>
      </w:r>
    </w:p>
    <w:bookmarkEnd w:id="17"/>
    <w:p w:rsidR="00C03263" w:rsidRDefault="00C03263">
      <w:pPr>
        <w:spacing w:after="0"/>
      </w:pPr>
      <w:r>
        <w:rPr>
          <w:color w:val="000000"/>
          <w:sz w:val="20"/>
        </w:rPr>
        <w:t xml:space="preserve">      1)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жымда іскерлік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тілектестік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зара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арым-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атынасты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сындарлы ынтыма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тасты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 орнату мен ны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айту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пал етуге;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2)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тарапынан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жолын кесуге немесе оларды болдырмау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нінде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 шаралар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жымда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ріптестеріні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ар-намысы мен абыройына кір келтіретін жеке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к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сіптік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асиеттерін тал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ылаудан аула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болу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ріптестеріні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 лауазымды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міндеттерін орындауына кедергі келтіретін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рекеттерге (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рекетсіздікке) жол бермеуге міндетті.</w:t>
      </w:r>
    </w:p>
    <w:p w:rsidR="00C03263" w:rsidRDefault="00C03263">
      <w:pPr>
        <w:spacing w:after="0"/>
      </w:pPr>
      <w:bookmarkStart w:id="18" w:name="z21"/>
      <w:r>
        <w:rPr>
          <w:color w:val="000000"/>
          <w:sz w:val="20"/>
        </w:rPr>
        <w:t xml:space="preserve">      9. Басшылар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арым-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атынас кезінде:</w:t>
      </w:r>
    </w:p>
    <w:bookmarkEnd w:id="18"/>
    <w:p w:rsidR="00C03263" w:rsidRDefault="00C03263">
      <w:pPr>
        <w:spacing w:after="0"/>
      </w:pPr>
      <w:r>
        <w:rPr>
          <w:color w:val="000000"/>
          <w:sz w:val="20"/>
        </w:rPr>
        <w:t xml:space="preserve">      1)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ымен бейтарапты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ділдікті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риясызды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ар-намысы мен абыройына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рметпен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арауды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лгісі болу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меритократия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идаттарын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тауды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амтамасыз етуге, кадр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селелерін шешу кезінде туысты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, жерлестік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жеке басына берілгендік белгілері бойынша арты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рсетпеуге;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3)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тижелерін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алау,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термелеу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жазалау шараларын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олдану кезінде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ділдік пен объективтілік таныту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4) 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бекті, денсаулы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ты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а, тиімді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ету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ауіпсіз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ажетті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дайларды жасау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ар-намысы 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адір-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асиетін кемсітушілікті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 с</w:t>
      </w:r>
      <w:r>
        <w:rPr>
          <w:rFonts w:ascii="Courier New" w:hAnsi="Courier New" w:cs="Courier New"/>
          <w:color w:val="000000"/>
          <w:sz w:val="20"/>
        </w:rPr>
        <w:t>ұғ</w:t>
      </w:r>
      <w:r>
        <w:rPr>
          <w:color w:val="000000"/>
          <w:sz w:val="20"/>
        </w:rPr>
        <w:t>ушылы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кез келген нысандарын болдырмайтын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олайлы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-психологиялы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ахуалды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алыптастыру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ыттал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шараларды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5)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емес сипатта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селелерді шешу кезінде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ызметіне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пал етуге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д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режесін пайдаланбау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6)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арсы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тарды,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дептілік нормаларына жат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тарды жасау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жб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рлемеуге;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7) олар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атысты негізсіз айыптаулар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а, д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рекілік,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адір-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асиетін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орлау,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депсіздік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орынсыз мінез-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фактілеріне жол бермеуге тиіс.</w:t>
      </w:r>
    </w:p>
    <w:p w:rsidR="00C03263" w:rsidRDefault="00C03263">
      <w:pPr>
        <w:spacing w:after="0"/>
      </w:pPr>
      <w:bookmarkStart w:id="19" w:name="z22"/>
      <w:r>
        <w:rPr>
          <w:color w:val="000000"/>
          <w:sz w:val="20"/>
        </w:rPr>
        <w:t>      10. Т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мен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лауазымдарды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аратын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ызметшілер:</w:t>
      </w:r>
    </w:p>
    <w:bookmarkEnd w:id="19"/>
    <w:p w:rsidR="00C03263" w:rsidRDefault="00C03263">
      <w:pPr>
        <w:spacing w:after="0"/>
      </w:pPr>
      <w:r>
        <w:rPr>
          <w:color w:val="000000"/>
          <w:sz w:val="20"/>
        </w:rPr>
        <w:t>      1) басшыларды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тапсырмаларын орындау кезінде тек объективті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шынайы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ліметтерді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здеріне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 кір келтiретін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ртіптік теріс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 туралы басшылы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кілге дереу хабарлау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3) басшыны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тапсырмаларын орындау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кедергі келтіретін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рекеттерді (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рекетсіздікті) болдырмау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4) басшылы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атысты жеке берілгендікке,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мкіндіктері есебінен пайда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арты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мтылу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жол бермеуге тиіс.</w:t>
      </w:r>
    </w:p>
    <w:p w:rsidR="00C03263" w:rsidRDefault="00C03263">
      <w:pPr>
        <w:spacing w:after="0"/>
      </w:pPr>
      <w:bookmarkStart w:id="20" w:name="z23"/>
      <w:r>
        <w:rPr>
          <w:b/>
          <w:color w:val="000000"/>
        </w:rPr>
        <w:t xml:space="preserve"> 5. К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пшілік алдында, оны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ішінде б</w:t>
      </w:r>
      <w:r>
        <w:rPr>
          <w:rFonts w:ascii="Courier New" w:hAnsi="Courier New" w:cs="Courier New"/>
          <w:b/>
          <w:color w:val="000000"/>
        </w:rPr>
        <w:t>ұқ</w:t>
      </w:r>
      <w:r>
        <w:rPr>
          <w:b/>
          <w:color w:val="000000"/>
        </w:rPr>
        <w:t>аралы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а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парат 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ралдарында</w:t>
      </w:r>
      <w:r>
        <w:br/>
      </w:r>
      <w:r>
        <w:rPr>
          <w:b/>
          <w:color w:val="000000"/>
        </w:rPr>
        <w:t>с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йлеумен байланысты мінез-</w:t>
      </w:r>
      <w:r>
        <w:rPr>
          <w:rFonts w:ascii="Courier New" w:hAnsi="Courier New" w:cs="Courier New"/>
          <w:b/>
          <w:color w:val="000000"/>
        </w:rPr>
        <w:t>құ</w:t>
      </w:r>
      <w:r>
        <w:rPr>
          <w:b/>
          <w:color w:val="000000"/>
        </w:rPr>
        <w:t>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 стандарттары</w:t>
      </w:r>
    </w:p>
    <w:bookmarkEnd w:id="20"/>
    <w:p w:rsidR="00C03263" w:rsidRDefault="00C03263">
      <w:pPr>
        <w:spacing w:after="0"/>
      </w:pPr>
      <w:r>
        <w:rPr>
          <w:color w:val="000000"/>
          <w:sz w:val="20"/>
        </w:rPr>
        <w:t xml:space="preserve">      11. Мемлекеттік орган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бойынша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пшілік алдында с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йлеуді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 немесе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ұғ</w:t>
      </w:r>
      <w:r>
        <w:rPr>
          <w:color w:val="000000"/>
          <w:sz w:val="20"/>
        </w:rPr>
        <w:t>ан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кілеттік берілген лауазымды адамдары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асырады.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беделіне н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>сан келтірмей, пікірсайысты сыпайы нысанда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ргізуге тиіс.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12.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 мемлекеттік саясат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ніндегі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 пікірін, егер ол: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1) мемлекет саясатыны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негізгі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ыттарына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йкес келмесе;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2) жариялау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р</w:t>
      </w:r>
      <w:r>
        <w:rPr>
          <w:rFonts w:ascii="Courier New" w:hAnsi="Courier New" w:cs="Courier New"/>
          <w:color w:val="000000"/>
          <w:sz w:val="20"/>
        </w:rPr>
        <w:t>ұқ</w:t>
      </w:r>
      <w:r>
        <w:rPr>
          <w:color w:val="000000"/>
          <w:sz w:val="20"/>
        </w:rPr>
        <w:t xml:space="preserve">сат етілмеген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ызметтік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паратты ашатын болса;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3) мемлекетті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лауазымды адамдарыны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мемлекеттік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 органдарыны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да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атына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депке жат с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здер айтудан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рса,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пшілік алдында білдіруіне болмайды.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13. Мемлекеттік саясатты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ргізумен,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ызметімен байланысты емес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 бойынша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атынан жарияланымдарына жол берілмейді. Педагогикалы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, 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ылыми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зге де 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армашылы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бойынша материалдар жариялауды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 жеке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ретінде тек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 атынан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 алады.</w:t>
      </w:r>
    </w:p>
    <w:p w:rsidR="00C03263" w:rsidRDefault="00C03263">
      <w:pPr>
        <w:spacing w:after="0"/>
      </w:pPr>
      <w:bookmarkStart w:id="21" w:name="z27"/>
      <w:r>
        <w:rPr>
          <w:color w:val="000000"/>
          <w:sz w:val="20"/>
        </w:rPr>
        <w:t xml:space="preserve">      14.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ызметшіге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ріністерін жаса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деп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пшілік алдында негізсіз айып та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дайда, ол осындай айыптау аны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ннен бастап бір ай мерзімде оны теріске шы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ару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нінде шаралар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олдану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тиіс.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846"/>
        <w:gridCol w:w="3816"/>
      </w:tblGrid>
      <w:tr w:rsidR="00C03263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03263" w:rsidRDefault="00C03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аза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br/>
            </w:r>
            <w:r>
              <w:rPr>
                <w:color w:val="000000"/>
                <w:sz w:val="20"/>
              </w:rPr>
              <w:t>2015 жыл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 29 желто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санда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</w:t>
            </w:r>
            <w:r>
              <w:br/>
            </w:r>
            <w:r>
              <w:rPr>
                <w:color w:val="000000"/>
                <w:sz w:val="20"/>
              </w:rPr>
              <w:t>№ 153 Жарлы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03263" w:rsidRDefault="00C03263">
      <w:pPr>
        <w:spacing w:after="0"/>
      </w:pPr>
      <w:bookmarkStart w:id="22" w:name="z29"/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деп ж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ніндегі у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кіл туралы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C03263" w:rsidRDefault="00C03263">
      <w:pPr>
        <w:spacing w:after="0"/>
      </w:pPr>
      <w:bookmarkStart w:id="23" w:name="z31"/>
      <w:bookmarkEnd w:id="22"/>
      <w:r>
        <w:rPr>
          <w:color w:val="000000"/>
          <w:sz w:val="20"/>
        </w:rPr>
        <w:t xml:space="preserve">      1.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–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талуын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туралы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нама мен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рі –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кодексі)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профилактикасын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амтамасыз ету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асыратын,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функциялары шегінде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 мен азаматтар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консультация беретін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ызметші.</w:t>
      </w:r>
    </w:p>
    <w:p w:rsidR="00C03263" w:rsidRDefault="00C03263">
      <w:pPr>
        <w:spacing w:after="0"/>
      </w:pPr>
      <w:bookmarkStart w:id="24" w:name="z32"/>
      <w:bookmarkEnd w:id="23"/>
      <w:r>
        <w:rPr>
          <w:color w:val="000000"/>
          <w:sz w:val="20"/>
        </w:rPr>
        <w:t xml:space="preserve">      2.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ызметінде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 туралы" 2015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23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арашада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ы, "Сыбайлас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туралы" 2015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18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арашада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дарын,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кодексін, осы Ережені,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зге де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актілерін басшылы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>а алады.</w:t>
      </w:r>
    </w:p>
    <w:p w:rsidR="00C03263" w:rsidRDefault="00C03263">
      <w:pPr>
        <w:spacing w:after="0"/>
      </w:pPr>
      <w:bookmarkStart w:id="25" w:name="z24"/>
      <w:bookmarkEnd w:id="24"/>
      <w:r>
        <w:rPr>
          <w:color w:val="000000"/>
          <w:sz w:val="20"/>
        </w:rPr>
        <w:t>      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дербес лауазымы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 немесе ведомстволарыны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лімшелері, шет елдегі мекемелері бар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органдарда (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арнаулы мемлекеттік органдарды,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аныс министрлігін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оспа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анда),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облыстар, республикалы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ызы бар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алалар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Астана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кімдеріні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аппараттарында енгізіледі.</w:t>
      </w:r>
    </w:p>
    <w:p w:rsidR="00C03263" w:rsidRDefault="00C03263">
      <w:pPr>
        <w:spacing w:after="0"/>
      </w:pPr>
      <w:bookmarkStart w:id="26" w:name="z25"/>
      <w:bookmarkEnd w:id="25"/>
      <w:r>
        <w:rPr>
          <w:color w:val="000000"/>
          <w:sz w:val="20"/>
        </w:rPr>
        <w:t>      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 немесе ведомстволарыны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 жо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органдарда (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ау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арнаулы мемлекеттік органдарды,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аныс министрлігін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оспа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анда),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ведомстволарында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лімшелерінде,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органдар ведомстволарыны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лімшелерінде, шет елдегі мекемелерде, тексеру комиссияларында, облысты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ызы бар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алалар, аудандар,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алаларда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аудандар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кімдеріні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аппараттарында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функциялары осы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ызметшілеріне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ктеледі.</w:t>
      </w:r>
    </w:p>
    <w:p w:rsidR="00C03263" w:rsidRDefault="00C03263">
      <w:pPr>
        <w:spacing w:after="0"/>
      </w:pPr>
      <w:bookmarkStart w:id="27" w:name="z26"/>
      <w:bookmarkEnd w:id="26"/>
      <w:r>
        <w:rPr>
          <w:color w:val="000000"/>
          <w:sz w:val="20"/>
        </w:rPr>
        <w:t>      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функциялары басшылы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аратын,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жымда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адірлі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рметке ие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ызметшіге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ктеледі.</w:t>
      </w:r>
    </w:p>
    <w:bookmarkEnd w:id="27"/>
    <w:p w:rsidR="00C03263" w:rsidRDefault="00C03263">
      <w:pPr>
        <w:spacing w:after="0"/>
      </w:pPr>
      <w:r>
        <w:rPr>
          <w:color w:val="FF0000"/>
          <w:sz w:val="20"/>
        </w:rPr>
        <w:t>      Ескерту. 2-тарма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 xml:space="preserve"> жа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а редакцияда – 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Р Президентіні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 01.06.2017 № 487 Жарлы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ымен (ал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аш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ы ресми жариялан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ан к</w:t>
      </w:r>
      <w:r>
        <w:rPr>
          <w:rFonts w:ascii="Courier New" w:hAnsi="Courier New" w:cs="Courier New"/>
          <w:color w:val="FF0000"/>
          <w:sz w:val="20"/>
        </w:rPr>
        <w:t>ү</w:t>
      </w:r>
      <w:r>
        <w:rPr>
          <w:color w:val="FF0000"/>
          <w:sz w:val="20"/>
        </w:rPr>
        <w:t xml:space="preserve">нінен бастап 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олданыс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а енгізіледі).</w:t>
      </w:r>
      <w:r>
        <w:br/>
      </w:r>
    </w:p>
    <w:p w:rsidR="00C03263" w:rsidRDefault="00C03263">
      <w:pPr>
        <w:spacing w:after="0"/>
      </w:pPr>
      <w:bookmarkStart w:id="28" w:name="z33"/>
      <w:r>
        <w:rPr>
          <w:color w:val="000000"/>
          <w:sz w:val="20"/>
        </w:rPr>
        <w:t xml:space="preserve">      3.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дербес лауазымын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аратын адам осы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рылымына кіретін ведомстволарды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шет елдегі мекемелерді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аудан де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гейіндегі жергілікті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кілдеріне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діснамалы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басшылы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жасауды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йлестіреді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зеге асырады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орталы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ат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арушы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жауапты хатшысына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ынады, ал жауапты хатшы немесе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рсетілген лауазымды адамдар болма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дайда –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аппарат басшысына 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ызметке та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айындау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ызметтен босату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бар адам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ынады.</w:t>
      </w:r>
    </w:p>
    <w:bookmarkEnd w:id="28"/>
    <w:p w:rsidR="00C03263" w:rsidRDefault="00C03263">
      <w:pPr>
        <w:spacing w:after="0"/>
      </w:pPr>
      <w:r>
        <w:rPr>
          <w:color w:val="FF0000"/>
          <w:sz w:val="20"/>
        </w:rPr>
        <w:t>      Ескерту. 3-тарма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 xml:space="preserve"> жа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а редакцияда – 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Р Президентіні</w:t>
      </w:r>
      <w:r>
        <w:rPr>
          <w:rFonts w:ascii="Courier New" w:hAnsi="Courier New" w:cs="Courier New"/>
          <w:color w:val="FF0000"/>
          <w:sz w:val="20"/>
        </w:rPr>
        <w:t>ң</w:t>
      </w:r>
      <w:r>
        <w:rPr>
          <w:color w:val="FF0000"/>
          <w:sz w:val="20"/>
        </w:rPr>
        <w:t xml:space="preserve"> 01.06.2017 № 487 Жарлы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ымен (ал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аш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ы ресми жариялан</w:t>
      </w:r>
      <w:r>
        <w:rPr>
          <w:rFonts w:ascii="Courier New" w:hAnsi="Courier New" w:cs="Courier New"/>
          <w:color w:val="FF0000"/>
          <w:sz w:val="20"/>
        </w:rPr>
        <w:t>ғ</w:t>
      </w:r>
      <w:r>
        <w:rPr>
          <w:color w:val="FF0000"/>
          <w:sz w:val="20"/>
        </w:rPr>
        <w:t>ан к</w:t>
      </w:r>
      <w:r>
        <w:rPr>
          <w:rFonts w:ascii="Courier New" w:hAnsi="Courier New" w:cs="Courier New"/>
          <w:color w:val="FF0000"/>
          <w:sz w:val="20"/>
        </w:rPr>
        <w:t>ү</w:t>
      </w:r>
      <w:r>
        <w:rPr>
          <w:color w:val="FF0000"/>
          <w:sz w:val="20"/>
        </w:rPr>
        <w:t xml:space="preserve">нінен бастап 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олданыс</w:t>
      </w:r>
      <w:r>
        <w:rPr>
          <w:rFonts w:ascii="Courier New" w:hAnsi="Courier New" w:cs="Courier New"/>
          <w:color w:val="FF0000"/>
          <w:sz w:val="20"/>
        </w:rPr>
        <w:t>қ</w:t>
      </w:r>
      <w:r>
        <w:rPr>
          <w:color w:val="FF0000"/>
          <w:sz w:val="20"/>
        </w:rPr>
        <w:t>а енгізіледі).</w:t>
      </w:r>
      <w:r>
        <w:br/>
      </w:r>
    </w:p>
    <w:p w:rsidR="00C03263" w:rsidRDefault="00C03263">
      <w:pPr>
        <w:spacing w:after="0"/>
      </w:pPr>
      <w:bookmarkStart w:id="29" w:name="z34"/>
      <w:r>
        <w:rPr>
          <w:b/>
          <w:color w:val="000000"/>
        </w:rPr>
        <w:t xml:space="preserve"> 2.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деп ж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ніндегі у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кілді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негізгі функциялары</w:t>
      </w:r>
    </w:p>
    <w:p w:rsidR="00C03263" w:rsidRDefault="00C03263">
      <w:pPr>
        <w:spacing w:after="0"/>
      </w:pPr>
      <w:bookmarkStart w:id="30" w:name="z35"/>
      <w:bookmarkEnd w:id="29"/>
      <w:r>
        <w:rPr>
          <w:color w:val="000000"/>
          <w:sz w:val="20"/>
        </w:rPr>
        <w:t xml:space="preserve">      4.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зыреті шегінде мынадай функцияларды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асырады:</w:t>
      </w:r>
    </w:p>
    <w:bookmarkEnd w:id="30"/>
    <w:p w:rsidR="00C03263" w:rsidRDefault="00C03263">
      <w:pPr>
        <w:spacing w:after="0"/>
      </w:pPr>
      <w:r>
        <w:rPr>
          <w:color w:val="000000"/>
          <w:sz w:val="20"/>
        </w:rPr>
        <w:t xml:space="preserve">       1)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ызметшілерге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талаптарын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селелері бойынша консультациялы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мек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рсетеді;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дарда белгіленген шектеулер мен тыйымдарды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тауына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пал етеді;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3)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істейтін мемлекеттік орган басшылы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тапсырмасы бойынша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 фактілері бойынша жеке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тініштерін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арайды;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жымда жалпы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дептілік нормаларына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келетін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зара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атынастар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дениетін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алыптастыру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рдемдеседі;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5)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тары мен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ды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дделері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дайларда, оларды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алпына келтіруге 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ыттал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шараларды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абылдайды;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6)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тауын мониторингтеуді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ылауды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асырады;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7) мемлекеттік органдарды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рылымды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лімшелері басшыларыны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зу деректері бойынша тиісті шараларды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абылдамау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дайлары туралы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ына хабарлайды;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       8)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ызметшілер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дайларда,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зушылы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тарды жасау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пал ететін себептер мен шарттарды талдайды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ына оларды жою туралы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сынымдар енгізеді;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9)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 профилактикасы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жол бермеу,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ызметті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бейнесін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алыптастыру 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сатында азаматты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ам институттарымен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мемлекеттік органдармен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зара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жасайды;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       10)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селелері бойынша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ызметшілермен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сіндіру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мыстарын т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 негізде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ргізеді;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11)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намада белгіленген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ртіппен тиісті лауазымды адамдар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жол берген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жауапкершілігін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арау туралы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сыныммен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12)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профилактикасы 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сатында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 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йымдастырады.</w:t>
      </w:r>
    </w:p>
    <w:p w:rsidR="00C03263" w:rsidRDefault="00C03263">
      <w:pPr>
        <w:spacing w:after="0"/>
      </w:pPr>
      <w:bookmarkStart w:id="31" w:name="z36"/>
      <w:r>
        <w:rPr>
          <w:color w:val="000000"/>
          <w:sz w:val="20"/>
        </w:rPr>
        <w:t xml:space="preserve">      5.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ктелген міндеттерді орындау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шін:</w:t>
      </w:r>
    </w:p>
    <w:bookmarkEnd w:id="31"/>
    <w:p w:rsidR="00C03263" w:rsidRDefault="00C03263">
      <w:pPr>
        <w:spacing w:after="0"/>
      </w:pPr>
      <w:r>
        <w:rPr>
          <w:color w:val="000000"/>
          <w:sz w:val="20"/>
        </w:rPr>
        <w:t xml:space="preserve">       1)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зу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пал ететін себептер мен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дайларды талдау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ажетті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ліметтер мен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ратады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алады;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 ж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мыс істейтін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атынан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ызмет, сыбайлас жем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орлы</w:t>
      </w:r>
      <w:r>
        <w:rPr>
          <w:rFonts w:ascii="Courier New" w:hAnsi="Courier New" w:cs="Courier New"/>
          <w:color w:val="000000"/>
          <w:sz w:val="20"/>
        </w:rPr>
        <w:t>ққ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арсы іс-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имыл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кодексіні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нормаларын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сіндіру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шін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істері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(б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 xml:space="preserve">дан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рі –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орган)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намада белгіленген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ртіппен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гінеді;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3)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басшысына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о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имиджін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не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жымда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ымды ахуал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алыптастыру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елеулі 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лес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ан адамдарды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термелеу туралы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сыным енгізеді;</w:t>
      </w:r>
    </w:p>
    <w:p w:rsidR="00C03263" w:rsidRDefault="00C03263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дайда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 xml:space="preserve">зыретіне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атысты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арау кезінде кадр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ызметінен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ткеру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селелеріне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атысты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жеке істерін,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 де материалдар мен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жаттарды с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рату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алу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құқ</w:t>
      </w:r>
      <w:r>
        <w:rPr>
          <w:color w:val="000000"/>
          <w:sz w:val="20"/>
        </w:rPr>
        <w:t>ылы.</w:t>
      </w:r>
    </w:p>
    <w:p w:rsidR="00C03263" w:rsidRDefault="00C03263">
      <w:pPr>
        <w:spacing w:after="0"/>
      </w:pPr>
      <w:bookmarkStart w:id="32" w:name="z37"/>
      <w:r>
        <w:rPr>
          <w:color w:val="000000"/>
          <w:sz w:val="20"/>
        </w:rPr>
        <w:t>      6. Негізсіз бас тартыл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анда,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басшысы тиісті шаралар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олданба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анда не ол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кілге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ктелген функцияларды орындау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кедергі келтіретін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рекеттерді (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рекетсіздіктерді) жаса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анда,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 б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л туралы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не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лімшесіне хабарлайды.</w:t>
      </w:r>
    </w:p>
    <w:bookmarkEnd w:id="32"/>
    <w:p w:rsidR="00C03263" w:rsidRDefault="00C03263">
      <w:pPr>
        <w:spacing w:after="0"/>
      </w:pPr>
      <w:r>
        <w:rPr>
          <w:color w:val="000000"/>
          <w:sz w:val="20"/>
        </w:rPr>
        <w:t>      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 не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аума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б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лімшесі м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ндай хабарлама келіп т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скен кезде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 саласында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намасында белгіленген тиісті шараларды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олданады.</w:t>
      </w:r>
    </w:p>
    <w:p w:rsidR="00C03263" w:rsidRDefault="00C03263">
      <w:pPr>
        <w:spacing w:after="0"/>
      </w:pPr>
      <w:bookmarkStart w:id="33" w:name="z39"/>
      <w:r>
        <w:rPr>
          <w:b/>
          <w:color w:val="000000"/>
        </w:rPr>
        <w:t xml:space="preserve"> 3. 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деп ж</w:t>
      </w:r>
      <w:r>
        <w:rPr>
          <w:rFonts w:ascii="Courier New" w:hAnsi="Courier New" w:cs="Courier New"/>
          <w:b/>
          <w:color w:val="000000"/>
        </w:rPr>
        <w:t>ө</w:t>
      </w:r>
      <w:r>
        <w:rPr>
          <w:b/>
          <w:color w:val="000000"/>
        </w:rPr>
        <w:t>ніндегі у</w:t>
      </w:r>
      <w:r>
        <w:rPr>
          <w:rFonts w:ascii="Courier New" w:hAnsi="Courier New" w:cs="Courier New"/>
          <w:b/>
          <w:color w:val="000000"/>
        </w:rPr>
        <w:t>ә</w:t>
      </w:r>
      <w:r>
        <w:rPr>
          <w:b/>
          <w:color w:val="000000"/>
        </w:rPr>
        <w:t>кілді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 xml:space="preserve">ызметін </w:t>
      </w:r>
      <w:r>
        <w:rPr>
          <w:rFonts w:ascii="Courier New" w:hAnsi="Courier New" w:cs="Courier New"/>
          <w:b/>
          <w:color w:val="000000"/>
        </w:rPr>
        <w:t>ұ</w:t>
      </w:r>
      <w:r>
        <w:rPr>
          <w:b/>
          <w:color w:val="000000"/>
        </w:rPr>
        <w:t>йымдастыру</w:t>
      </w:r>
    </w:p>
    <w:p w:rsidR="00C03263" w:rsidRDefault="00C03263">
      <w:pPr>
        <w:spacing w:after="0"/>
      </w:pPr>
      <w:bookmarkStart w:id="34" w:name="z38"/>
      <w:bookmarkEnd w:id="33"/>
      <w:r>
        <w:rPr>
          <w:color w:val="000000"/>
          <w:sz w:val="20"/>
        </w:rPr>
        <w:t>      7. Мемлекеттік орган басшыларыны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бейтарапты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негізді 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 тудыратын, лауазымды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кілеттіктерін тиісінше орындамау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кеп со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атын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н-жайлар (м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 xml:space="preserve">дделер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ысы)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ан кезде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 дербес негізде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асырады.</w:t>
      </w:r>
    </w:p>
    <w:p w:rsidR="00C03263" w:rsidRDefault="00C03263">
      <w:pPr>
        <w:spacing w:after="0"/>
      </w:pPr>
      <w:bookmarkStart w:id="35" w:name="z40"/>
      <w:bookmarkEnd w:id="34"/>
      <w:r>
        <w:rPr>
          <w:color w:val="000000"/>
          <w:sz w:val="20"/>
        </w:rPr>
        <w:t xml:space="preserve">       8.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н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тижесі бойынша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есеп береді. Есеп беру нысанын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мерзімдерін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 бекітеді.</w:t>
      </w:r>
    </w:p>
    <w:p w:rsidR="00C03263" w:rsidRDefault="00C03263">
      <w:pPr>
        <w:spacing w:after="0"/>
      </w:pPr>
      <w:bookmarkStart w:id="36" w:name="z41"/>
      <w:bookmarkEnd w:id="35"/>
      <w:r>
        <w:rPr>
          <w:color w:val="000000"/>
          <w:sz w:val="20"/>
        </w:rPr>
        <w:t xml:space="preserve">      9.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кіл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зіні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функцияларына жататын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селелер бойынша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ызметшілерді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 да азаматтарды оларды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тініші бойынша немесе барша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рінетіндей жерде орналастырыл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кестеге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 xml:space="preserve">йкес айына кемінде бір рет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абылдауды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зеге асырады.</w:t>
      </w:r>
    </w:p>
    <w:bookmarkEnd w:id="36"/>
    <w:p w:rsidR="00C03263" w:rsidRDefault="00C03263">
      <w:pPr>
        <w:spacing w:after="0"/>
      </w:pPr>
      <w:r>
        <w:rPr>
          <w:color w:val="000000"/>
          <w:sz w:val="20"/>
        </w:rPr>
        <w:t>      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ажет бол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ан жа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дайда, азаматпен немесе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ызметшімен </w:t>
      </w:r>
      <w:r>
        <w:rPr>
          <w:rFonts w:ascii="Courier New" w:hAnsi="Courier New" w:cs="Courier New"/>
          <w:color w:val="000000"/>
          <w:sz w:val="20"/>
        </w:rPr>
        <w:t>әң</w:t>
      </w:r>
      <w:r>
        <w:rPr>
          <w:color w:val="000000"/>
          <w:sz w:val="20"/>
        </w:rPr>
        <w:t>гімелесу телефон ар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ылы не тиісті 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парат беруді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амтамасыз ететін бас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а да коммуникациялар 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ралдарын пайдаланумен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ргізілуі м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мкін.</w:t>
      </w:r>
    </w:p>
    <w:p w:rsidR="00C03263" w:rsidRDefault="00C03263">
      <w:pPr>
        <w:spacing w:after="0"/>
      </w:pPr>
      <w:r>
        <w:rPr>
          <w:color w:val="000000"/>
          <w:sz w:val="20"/>
        </w:rPr>
        <w:t>      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 туралы м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ліметтер, оны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ішінде тегі, аты-ж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ні, фотосуреті, кабинет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телефон н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мірлері за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>намада белгіленген т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ртіппен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интернет-ресурсында ж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не мемлекеттік органны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имаратында барша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а к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рінетіндей жерде орналастырылады.</w:t>
      </w:r>
    </w:p>
    <w:p w:rsidR="00C03263" w:rsidRDefault="00C03263">
      <w:pPr>
        <w:spacing w:after="0"/>
      </w:pPr>
      <w:bookmarkStart w:id="37" w:name="z42"/>
      <w:r>
        <w:rPr>
          <w:color w:val="000000"/>
          <w:sz w:val="20"/>
        </w:rPr>
        <w:t xml:space="preserve">       10.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ызметтік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нормаларыны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са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талуын, сондай-а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</w:t>
      </w:r>
      <w:r>
        <w:rPr>
          <w:rFonts w:ascii="Courier New" w:hAnsi="Courier New" w:cs="Courier New"/>
          <w:color w:val="000000"/>
          <w:sz w:val="20"/>
        </w:rPr>
        <w:t>ұ</w:t>
      </w:r>
      <w:r>
        <w:rPr>
          <w:color w:val="000000"/>
          <w:sz w:val="20"/>
        </w:rPr>
        <w:t>жымда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моральды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-психологиялы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 ахуалды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жай-к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йін мониторингтеу ма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сатында 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деп ж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>ніндегі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 кемінде жарты жылда бір рет у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кілетті орган бекіткен нысан бойынша анонимді сауалнама ж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ргізіледі.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846"/>
        <w:gridCol w:w="3816"/>
      </w:tblGrid>
      <w:tr w:rsidR="00C03263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C03263" w:rsidRDefault="00C03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263" w:rsidRDefault="00C03263">
            <w:pPr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аза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</w:t>
            </w:r>
            <w:r>
              <w:rPr>
                <w:rFonts w:ascii="Courier New" w:hAnsi="Courier New" w:cs="Courier New"/>
                <w:color w:val="000000"/>
                <w:sz w:val="20"/>
              </w:rPr>
              <w:t>ң</w:t>
            </w:r>
            <w:r>
              <w:br/>
            </w:r>
            <w:r>
              <w:rPr>
                <w:color w:val="000000"/>
                <w:sz w:val="20"/>
              </w:rPr>
              <w:t>2015 жыл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 29 желто</w:t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санда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</w:t>
            </w:r>
            <w:r>
              <w:br/>
            </w:r>
            <w:r>
              <w:rPr>
                <w:color w:val="000000"/>
                <w:sz w:val="20"/>
              </w:rPr>
              <w:t>№ 153 Жарлы</w:t>
            </w:r>
            <w:r>
              <w:rPr>
                <w:rFonts w:ascii="Courier New" w:hAnsi="Courier New" w:cs="Courier New"/>
                <w:color w:val="000000"/>
                <w:sz w:val="20"/>
              </w:rPr>
              <w:t>ғ</w:t>
            </w:r>
            <w:r>
              <w:rPr>
                <w:color w:val="000000"/>
                <w:sz w:val="20"/>
              </w:rPr>
              <w:t>ына</w:t>
            </w:r>
            <w:r>
              <w:br/>
            </w:r>
            <w:r>
              <w:rPr>
                <w:rFonts w:ascii="Courier New" w:hAnsi="Courier New" w:cs="Courier New"/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ОСЫМША</w:t>
            </w:r>
          </w:p>
        </w:tc>
      </w:tr>
    </w:tbl>
    <w:p w:rsidR="00C03263" w:rsidRDefault="00C03263">
      <w:pPr>
        <w:spacing w:after="0"/>
      </w:pPr>
      <w:bookmarkStart w:id="38" w:name="z44"/>
      <w:r>
        <w:rPr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аза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стан Республикасы Президентіні</w:t>
      </w:r>
      <w:r>
        <w:rPr>
          <w:rFonts w:ascii="Courier New" w:hAnsi="Courier New" w:cs="Courier New"/>
          <w:b/>
          <w:color w:val="000000"/>
        </w:rPr>
        <w:t>ң</w:t>
      </w:r>
      <w:r>
        <w:rPr>
          <w:b/>
          <w:color w:val="000000"/>
        </w:rPr>
        <w:t xml:space="preserve"> к</w:t>
      </w:r>
      <w:r>
        <w:rPr>
          <w:rFonts w:ascii="Courier New" w:hAnsi="Courier New" w:cs="Courier New"/>
          <w:b/>
          <w:color w:val="000000"/>
        </w:rPr>
        <w:t>ү</w:t>
      </w:r>
      <w:r>
        <w:rPr>
          <w:b/>
          <w:color w:val="000000"/>
        </w:rPr>
        <w:t>ші</w:t>
      </w:r>
      <w:r>
        <w:br/>
      </w:r>
      <w:r>
        <w:rPr>
          <w:b/>
          <w:color w:val="000000"/>
        </w:rPr>
        <w:t>жойыл</w:t>
      </w:r>
      <w:r>
        <w:rPr>
          <w:rFonts w:ascii="Courier New" w:hAnsi="Courier New" w:cs="Courier New"/>
          <w:b/>
          <w:color w:val="000000"/>
        </w:rPr>
        <w:t>ғ</w:t>
      </w:r>
      <w:r>
        <w:rPr>
          <w:b/>
          <w:color w:val="000000"/>
        </w:rPr>
        <w:t>ан кейбір жарлы</w:t>
      </w:r>
      <w:r>
        <w:rPr>
          <w:rFonts w:ascii="Courier New" w:hAnsi="Courier New" w:cs="Courier New"/>
          <w:b/>
          <w:color w:val="000000"/>
        </w:rPr>
        <w:t>қ</w:t>
      </w:r>
      <w:r>
        <w:rPr>
          <w:b/>
          <w:color w:val="000000"/>
        </w:rPr>
        <w:t>тарыны</w:t>
      </w:r>
      <w:r>
        <w:rPr>
          <w:rFonts w:ascii="Courier New" w:hAnsi="Courier New" w:cs="Courier New"/>
          <w:b/>
          <w:color w:val="000000"/>
        </w:rPr>
        <w:t>ң</w:t>
      </w:r>
      <w:r>
        <w:br/>
      </w:r>
      <w:r>
        <w:rPr>
          <w:b/>
          <w:color w:val="000000"/>
        </w:rPr>
        <w:t>ТІЗБЕСІ</w:t>
      </w:r>
    </w:p>
    <w:p w:rsidR="00C03263" w:rsidRDefault="00C03263">
      <w:pPr>
        <w:spacing w:after="0"/>
      </w:pPr>
      <w:bookmarkStart w:id="39" w:name="z45"/>
      <w:bookmarkEnd w:id="38"/>
      <w:r>
        <w:rPr>
          <w:color w:val="000000"/>
          <w:sz w:val="20"/>
        </w:rPr>
        <w:t xml:space="preserve">       1.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ызметшiлерiнi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ар-намыс кодексі туралы"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2005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3 мамырда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1567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АЖ-ы, 2005 ж., № 19, 225-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жат).</w:t>
      </w:r>
    </w:p>
    <w:p w:rsidR="00C03263" w:rsidRDefault="00C03263">
      <w:pPr>
        <w:spacing w:after="0"/>
      </w:pPr>
      <w:bookmarkStart w:id="40" w:name="z46"/>
      <w:bookmarkEnd w:id="39"/>
      <w:r>
        <w:rPr>
          <w:color w:val="000000"/>
          <w:sz w:val="20"/>
        </w:rPr>
        <w:t xml:space="preserve">       2.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жарлы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тарына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згерістер енгізу туралы"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2007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27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арашада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446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АЖ-ы, 2007 ж., № 43, 499-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жат).</w:t>
      </w:r>
    </w:p>
    <w:p w:rsidR="00C03263" w:rsidRDefault="00C03263">
      <w:pPr>
        <w:spacing w:after="0"/>
      </w:pPr>
      <w:bookmarkStart w:id="41" w:name="z47"/>
      <w:bookmarkEnd w:id="40"/>
      <w:r>
        <w:rPr>
          <w:color w:val="000000"/>
          <w:sz w:val="20"/>
        </w:rPr>
        <w:t xml:space="preserve">       3.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2005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3 мамырда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1567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ына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згеріс енгізу туралы"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2011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1 с</w:t>
      </w:r>
      <w:r>
        <w:rPr>
          <w:rFonts w:ascii="Courier New" w:hAnsi="Courier New" w:cs="Courier New"/>
          <w:color w:val="000000"/>
          <w:sz w:val="20"/>
        </w:rPr>
        <w:t>ә</w:t>
      </w:r>
      <w:r>
        <w:rPr>
          <w:color w:val="000000"/>
          <w:sz w:val="20"/>
        </w:rPr>
        <w:t>уірдегі № 1180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АЖ-ы, 2011 ж., № 30, 365-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жат).</w:t>
      </w:r>
    </w:p>
    <w:p w:rsidR="00C03263" w:rsidRDefault="00C03263">
      <w:pPr>
        <w:spacing w:after="0"/>
      </w:pPr>
      <w:bookmarkStart w:id="42" w:name="z48"/>
      <w:bookmarkEnd w:id="41"/>
      <w:r>
        <w:rPr>
          <w:color w:val="000000"/>
          <w:sz w:val="20"/>
        </w:rPr>
        <w:t xml:space="preserve">       4. "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 xml:space="preserve">стан Республикасы мемлекеттік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ызметшілеріні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ар-намыс кодексі туралы"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2005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3 мамырда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1567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ына </w:t>
      </w:r>
      <w:r>
        <w:rPr>
          <w:rFonts w:ascii="Courier New" w:hAnsi="Courier New" w:cs="Courier New"/>
          <w:color w:val="000000"/>
          <w:sz w:val="20"/>
        </w:rPr>
        <w:t>ө</w:t>
      </w:r>
      <w:r>
        <w:rPr>
          <w:color w:val="000000"/>
          <w:sz w:val="20"/>
        </w:rPr>
        <w:t xml:space="preserve">згерістер енгізу туралы"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 Президентіні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2013 жыл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 xml:space="preserve">ы 1 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азанда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№ 651 Жарлы</w:t>
      </w:r>
      <w:r>
        <w:rPr>
          <w:rFonts w:ascii="Courier New" w:hAnsi="Courier New" w:cs="Courier New"/>
          <w:color w:val="000000"/>
          <w:sz w:val="20"/>
        </w:rPr>
        <w:t>ғ</w:t>
      </w:r>
      <w:r>
        <w:rPr>
          <w:color w:val="000000"/>
          <w:sz w:val="20"/>
        </w:rPr>
        <w:t>ы (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аза</w:t>
      </w:r>
      <w:r>
        <w:rPr>
          <w:rFonts w:ascii="Courier New" w:hAnsi="Courier New" w:cs="Courier New"/>
          <w:color w:val="000000"/>
          <w:sz w:val="20"/>
        </w:rPr>
        <w:t>қ</w:t>
      </w:r>
      <w:r>
        <w:rPr>
          <w:color w:val="000000"/>
          <w:sz w:val="20"/>
        </w:rPr>
        <w:t>стан Республикасыны</w:t>
      </w:r>
      <w:r>
        <w:rPr>
          <w:rFonts w:ascii="Courier New" w:hAnsi="Courier New" w:cs="Courier New"/>
          <w:color w:val="000000"/>
          <w:sz w:val="20"/>
        </w:rPr>
        <w:t>ң</w:t>
      </w:r>
      <w:r>
        <w:rPr>
          <w:color w:val="000000"/>
          <w:sz w:val="20"/>
        </w:rPr>
        <w:t xml:space="preserve"> П</w:t>
      </w:r>
      <w:r>
        <w:rPr>
          <w:rFonts w:ascii="Courier New" w:hAnsi="Courier New" w:cs="Courier New"/>
          <w:color w:val="000000"/>
          <w:sz w:val="20"/>
        </w:rPr>
        <w:t>Ү</w:t>
      </w:r>
      <w:r>
        <w:rPr>
          <w:color w:val="000000"/>
          <w:sz w:val="20"/>
        </w:rPr>
        <w:t>АЖ-ы, 2013 ж., № 58, 786-</w:t>
      </w:r>
      <w:r>
        <w:rPr>
          <w:rFonts w:ascii="Courier New" w:hAnsi="Courier New" w:cs="Courier New"/>
          <w:color w:val="000000"/>
          <w:sz w:val="20"/>
        </w:rPr>
        <w:t>құ</w:t>
      </w:r>
      <w:r>
        <w:rPr>
          <w:color w:val="000000"/>
          <w:sz w:val="20"/>
        </w:rPr>
        <w:t>жат).</w:t>
      </w:r>
    </w:p>
    <w:bookmarkEnd w:id="42"/>
    <w:p w:rsidR="00C03263" w:rsidRDefault="00C03263">
      <w:pPr>
        <w:spacing w:after="0"/>
      </w:pPr>
      <w:r>
        <w:br/>
      </w:r>
      <w:r>
        <w:br/>
      </w:r>
    </w:p>
    <w:p w:rsidR="00C03263" w:rsidRDefault="00C03263">
      <w:pPr>
        <w:pStyle w:val="disclaimer"/>
      </w:pPr>
      <w:r>
        <w:rPr>
          <w:color w:val="000000"/>
        </w:rPr>
        <w:t xml:space="preserve">© 2012. 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>аза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 xml:space="preserve">стан Республикасы </w:t>
      </w:r>
      <w:r>
        <w:rPr>
          <w:rFonts w:ascii="Courier New" w:hAnsi="Courier New" w:cs="Courier New"/>
          <w:color w:val="000000"/>
        </w:rPr>
        <w:t>Ә</w:t>
      </w:r>
      <w:r>
        <w:rPr>
          <w:color w:val="000000"/>
        </w:rPr>
        <w:t>ділет министрлігіні</w:t>
      </w:r>
      <w:r>
        <w:rPr>
          <w:rFonts w:ascii="Courier New" w:hAnsi="Courier New" w:cs="Courier New"/>
          <w:color w:val="000000"/>
        </w:rPr>
        <w:t>ң</w:t>
      </w:r>
      <w:r>
        <w:rPr>
          <w:color w:val="000000"/>
        </w:rPr>
        <w:t xml:space="preserve"> "Республикалы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құқ</w:t>
      </w:r>
      <w:r>
        <w:rPr>
          <w:color w:val="000000"/>
        </w:rPr>
        <w:t>ы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>ты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 xml:space="preserve"> а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>парат орталы</w:t>
      </w:r>
      <w:r>
        <w:rPr>
          <w:rFonts w:ascii="Courier New" w:hAnsi="Courier New" w:cs="Courier New"/>
          <w:color w:val="000000"/>
        </w:rPr>
        <w:t>ғ</w:t>
      </w:r>
      <w:r>
        <w:rPr>
          <w:color w:val="000000"/>
        </w:rPr>
        <w:t>ы" ШЖ</w:t>
      </w:r>
      <w:r>
        <w:rPr>
          <w:rFonts w:ascii="Courier New" w:hAnsi="Courier New" w:cs="Courier New"/>
          <w:color w:val="000000"/>
        </w:rPr>
        <w:t>Қ</w:t>
      </w:r>
      <w:r>
        <w:rPr>
          <w:color w:val="000000"/>
        </w:rPr>
        <w:t xml:space="preserve"> РМК</w:t>
      </w:r>
    </w:p>
    <w:sectPr w:rsidR="00C03263" w:rsidSect="001763F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3FA"/>
    <w:rsid w:val="001763FA"/>
    <w:rsid w:val="00343FD1"/>
    <w:rsid w:val="00C03263"/>
    <w:rsid w:val="00D11106"/>
    <w:rsid w:val="00D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1763FA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1763FA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1763FA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1763FA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3127</Words>
  <Characters>17830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skuanyshev</cp:lastModifiedBy>
  <cp:revision>2</cp:revision>
  <dcterms:created xsi:type="dcterms:W3CDTF">2017-08-01T03:18:00Z</dcterms:created>
  <dcterms:modified xsi:type="dcterms:W3CDTF">2017-08-01T03:18:00Z</dcterms:modified>
</cp:coreProperties>
</file>